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CB" w:rsidRPr="00291824" w:rsidRDefault="00237ECB" w:rsidP="00237ECB">
      <w:pPr>
        <w:pStyle w:val="NoSpacing"/>
        <w:jc w:val="center"/>
        <w:rPr>
          <w:rFonts w:ascii="Cambria" w:hAnsi="Cambria" w:cs="Times New Roman"/>
          <w:b/>
          <w:sz w:val="32"/>
          <w:szCs w:val="40"/>
        </w:rPr>
      </w:pPr>
      <w:r w:rsidRPr="00291824">
        <w:rPr>
          <w:rFonts w:ascii="Cambria" w:hAnsi="Cambria" w:cs="Times New Roman"/>
          <w:b/>
          <w:sz w:val="32"/>
          <w:szCs w:val="40"/>
        </w:rPr>
        <w:t>Fou</w:t>
      </w:r>
      <w:r w:rsidR="00F452FD">
        <w:rPr>
          <w:rFonts w:ascii="Cambria" w:hAnsi="Cambria" w:cs="Times New Roman"/>
          <w:b/>
          <w:sz w:val="32"/>
          <w:szCs w:val="40"/>
        </w:rPr>
        <w:t>ndations, Legislative Branch, and How a Bill Becomes a Law</w:t>
      </w:r>
    </w:p>
    <w:p w:rsidR="0009611B" w:rsidRPr="00291824" w:rsidRDefault="0009611B" w:rsidP="0009611B">
      <w:pPr>
        <w:pStyle w:val="NoSpacing"/>
        <w:rPr>
          <w:rFonts w:ascii="Cambria" w:hAnsi="Cambria" w:cs="Times New Roman"/>
          <w:sz w:val="18"/>
        </w:rPr>
      </w:pPr>
    </w:p>
    <w:p w:rsidR="0009611B" w:rsidRPr="00F452FD" w:rsidRDefault="0009611B" w:rsidP="0009611B">
      <w:pPr>
        <w:pStyle w:val="NoSpacing"/>
        <w:rPr>
          <w:rFonts w:ascii="Cambria" w:hAnsi="Cambria" w:cs="Times New Roman"/>
        </w:rPr>
      </w:pPr>
      <w:r w:rsidRPr="00F452FD">
        <w:rPr>
          <w:rFonts w:ascii="Cambria" w:hAnsi="Cambria" w:cs="Times New Roman"/>
          <w:b/>
        </w:rPr>
        <w:t>Directions:</w:t>
      </w:r>
      <w:r w:rsidR="00024420" w:rsidRPr="00F452FD">
        <w:rPr>
          <w:rFonts w:ascii="Cambria" w:hAnsi="Cambria" w:cs="Times New Roman"/>
        </w:rPr>
        <w:t xml:space="preserve"> A</w:t>
      </w:r>
      <w:r w:rsidRPr="00F452FD">
        <w:rPr>
          <w:rFonts w:ascii="Cambria" w:hAnsi="Cambria" w:cs="Times New Roman"/>
        </w:rPr>
        <w:t xml:space="preserve">nswer the following questions to the best of your ability.  </w:t>
      </w:r>
    </w:p>
    <w:p w:rsidR="0009611B" w:rsidRPr="00F452FD" w:rsidRDefault="0009611B" w:rsidP="0009611B">
      <w:pPr>
        <w:pStyle w:val="NoSpacing"/>
        <w:rPr>
          <w:rFonts w:ascii="Cambria" w:hAnsi="Cambria" w:cs="Times New Roman"/>
        </w:rPr>
      </w:pPr>
    </w:p>
    <w:p w:rsidR="00926445" w:rsidRPr="00F452FD" w:rsidRDefault="00024420" w:rsidP="0009611B">
      <w:pPr>
        <w:pStyle w:val="NoSpacing"/>
        <w:numPr>
          <w:ilvl w:val="0"/>
          <w:numId w:val="1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In what way</w:t>
      </w:r>
      <w:r w:rsidR="009D5A07" w:rsidRPr="00F452FD">
        <w:rPr>
          <w:rFonts w:ascii="Cambria" w:hAnsi="Cambria" w:cs="Times New Roman"/>
        </w:rPr>
        <w:t xml:space="preserve"> is the Georgia Constitution similar to the United States Constitution?</w:t>
      </w:r>
    </w:p>
    <w:p w:rsidR="009D5A07" w:rsidRPr="00F452FD" w:rsidRDefault="009D5A07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They each have been amended 27 times.</w:t>
      </w:r>
    </w:p>
    <w:p w:rsidR="009D5A07" w:rsidRPr="00F452FD" w:rsidRDefault="009D5A07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They each contain just seven “articles.”</w:t>
      </w:r>
    </w:p>
    <w:p w:rsidR="009D5A07" w:rsidRPr="00F452FD" w:rsidRDefault="009D5A07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They each have remained unchanged since their approval.</w:t>
      </w:r>
    </w:p>
    <w:p w:rsidR="009D5A07" w:rsidRPr="00F452FD" w:rsidRDefault="009D5A07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They set up a separation of powers within the government.</w:t>
      </w:r>
    </w:p>
    <w:p w:rsidR="00237ECB" w:rsidRPr="00F452FD" w:rsidRDefault="00237ECB" w:rsidP="00237ECB">
      <w:pPr>
        <w:pStyle w:val="NoSpacing"/>
        <w:rPr>
          <w:rFonts w:ascii="Cambria" w:hAnsi="Cambria" w:cs="Times New Roman"/>
        </w:rPr>
      </w:pPr>
    </w:p>
    <w:p w:rsidR="00B1001D" w:rsidRPr="00F452FD" w:rsidRDefault="009D5A07" w:rsidP="00237ECB">
      <w:pPr>
        <w:pStyle w:val="NoSpacing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 xml:space="preserve">Use the following chart </w:t>
      </w:r>
      <w:r w:rsidR="00024420" w:rsidRPr="00F452FD">
        <w:rPr>
          <w:rFonts w:ascii="Cambria" w:hAnsi="Cambria" w:cs="Times New Roman"/>
        </w:rPr>
        <w:t xml:space="preserve">to </w:t>
      </w:r>
      <w:r w:rsidRPr="00F452FD">
        <w:rPr>
          <w:rFonts w:ascii="Cambria" w:hAnsi="Cambria" w:cs="Times New Roman"/>
        </w:rPr>
        <w:t>answer the question</w:t>
      </w:r>
      <w:r w:rsidR="00024420" w:rsidRPr="00F452FD">
        <w:rPr>
          <w:rFonts w:ascii="Cambria" w:hAnsi="Cambria" w:cs="Times New Roman"/>
        </w:rPr>
        <w:t xml:space="preserve"> below</w:t>
      </w:r>
      <w:r w:rsidRPr="00F452FD">
        <w:rPr>
          <w:rFonts w:ascii="Cambria" w:hAnsi="Cambria" w:cs="Times New Roman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</w:tblGrid>
      <w:tr w:rsidR="009D5A07" w:rsidRPr="00F452FD" w:rsidTr="00237ECB">
        <w:trPr>
          <w:trHeight w:val="144"/>
          <w:jc w:val="center"/>
        </w:trPr>
        <w:tc>
          <w:tcPr>
            <w:tcW w:w="5395" w:type="dxa"/>
            <w:shd w:val="clear" w:color="auto" w:fill="E7E6E6" w:themeFill="background2"/>
            <w:vAlign w:val="center"/>
          </w:tcPr>
          <w:p w:rsidR="009D5A07" w:rsidRPr="00F452FD" w:rsidRDefault="009D5A07" w:rsidP="00237ECB">
            <w:pPr>
              <w:pStyle w:val="NoSpacing"/>
              <w:ind w:left="360"/>
              <w:jc w:val="center"/>
              <w:rPr>
                <w:rFonts w:ascii="Cambria" w:hAnsi="Cambria" w:cs="Times New Roman"/>
                <w:b/>
              </w:rPr>
            </w:pPr>
            <w:r w:rsidRPr="00F452FD">
              <w:rPr>
                <w:rFonts w:ascii="Cambria" w:hAnsi="Cambria" w:cs="Times New Roman"/>
                <w:b/>
              </w:rPr>
              <w:t>?</w:t>
            </w:r>
          </w:p>
        </w:tc>
      </w:tr>
      <w:tr w:rsidR="009D5A07" w:rsidRPr="00F452FD" w:rsidTr="00237ECB">
        <w:trPr>
          <w:trHeight w:val="144"/>
          <w:jc w:val="center"/>
        </w:trPr>
        <w:tc>
          <w:tcPr>
            <w:tcW w:w="5395" w:type="dxa"/>
            <w:vAlign w:val="center"/>
          </w:tcPr>
          <w:p w:rsidR="009D5A07" w:rsidRPr="00F452FD" w:rsidRDefault="009D5A07" w:rsidP="00237ECB">
            <w:pPr>
              <w:pStyle w:val="NoSpacing"/>
              <w:ind w:left="360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</w:rPr>
              <w:t>Veto Override</w:t>
            </w:r>
          </w:p>
        </w:tc>
      </w:tr>
      <w:tr w:rsidR="009D5A07" w:rsidRPr="00F452FD" w:rsidTr="00237ECB">
        <w:trPr>
          <w:trHeight w:val="144"/>
          <w:jc w:val="center"/>
        </w:trPr>
        <w:tc>
          <w:tcPr>
            <w:tcW w:w="5395" w:type="dxa"/>
            <w:vAlign w:val="center"/>
          </w:tcPr>
          <w:p w:rsidR="009D5A07" w:rsidRPr="00F452FD" w:rsidRDefault="009D5A07" w:rsidP="00237ECB">
            <w:pPr>
              <w:pStyle w:val="NoSpacing"/>
              <w:ind w:left="360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</w:rPr>
              <w:t>Reject presidential nominations for federal judges</w:t>
            </w:r>
          </w:p>
        </w:tc>
      </w:tr>
      <w:tr w:rsidR="009D5A07" w:rsidRPr="00F452FD" w:rsidTr="00237ECB">
        <w:trPr>
          <w:trHeight w:val="144"/>
          <w:jc w:val="center"/>
        </w:trPr>
        <w:tc>
          <w:tcPr>
            <w:tcW w:w="5395" w:type="dxa"/>
            <w:vAlign w:val="center"/>
          </w:tcPr>
          <w:p w:rsidR="009D5A07" w:rsidRPr="00F452FD" w:rsidRDefault="009D5A07" w:rsidP="00237ECB">
            <w:pPr>
              <w:pStyle w:val="NoSpacing"/>
              <w:ind w:left="360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</w:rPr>
              <w:t>Impeach and remove President</w:t>
            </w:r>
          </w:p>
        </w:tc>
      </w:tr>
    </w:tbl>
    <w:p w:rsidR="00B1001D" w:rsidRPr="00F452FD" w:rsidRDefault="00B1001D" w:rsidP="00B1001D">
      <w:pPr>
        <w:pStyle w:val="NoSpacing"/>
        <w:ind w:left="360"/>
        <w:rPr>
          <w:rFonts w:ascii="Cambria" w:hAnsi="Cambria" w:cs="Times New Roman"/>
        </w:rPr>
      </w:pPr>
    </w:p>
    <w:p w:rsidR="009D5A07" w:rsidRPr="00F452FD" w:rsidRDefault="009D5A07" w:rsidP="00237ECB">
      <w:pPr>
        <w:pStyle w:val="NoSpacing"/>
        <w:numPr>
          <w:ilvl w:val="0"/>
          <w:numId w:val="1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 xml:space="preserve">Which is the best title for this chart? </w:t>
      </w:r>
    </w:p>
    <w:p w:rsidR="009D5A07" w:rsidRPr="00F452FD" w:rsidRDefault="00F452FD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Judicial Branch Checks over</w:t>
      </w:r>
      <w:r w:rsidR="009D5A07" w:rsidRPr="00F452FD">
        <w:rPr>
          <w:rFonts w:ascii="Cambria" w:hAnsi="Cambria" w:cs="Times New Roman"/>
        </w:rPr>
        <w:t xml:space="preserve"> the Executive Branch</w:t>
      </w:r>
    </w:p>
    <w:p w:rsidR="009D5A07" w:rsidRPr="00F452FD" w:rsidRDefault="00F452FD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Judicial Branch Checks over</w:t>
      </w:r>
      <w:r w:rsidR="009D5A07" w:rsidRPr="00F452FD">
        <w:rPr>
          <w:rFonts w:ascii="Cambria" w:hAnsi="Cambria" w:cs="Times New Roman"/>
        </w:rPr>
        <w:t xml:space="preserve"> the Legislative Branch</w:t>
      </w:r>
    </w:p>
    <w:p w:rsidR="009D5A07" w:rsidRPr="00F452FD" w:rsidRDefault="00F452FD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Legislative Branch Checks over</w:t>
      </w:r>
      <w:r w:rsidR="009D5A07" w:rsidRPr="00F452FD">
        <w:rPr>
          <w:rFonts w:ascii="Cambria" w:hAnsi="Cambria" w:cs="Times New Roman"/>
        </w:rPr>
        <w:t xml:space="preserve"> the Judicial Branch</w:t>
      </w:r>
    </w:p>
    <w:p w:rsidR="009D5A07" w:rsidRPr="00F452FD" w:rsidRDefault="00F452FD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Legislative Branch Checks over</w:t>
      </w:r>
      <w:r w:rsidR="009D5A07" w:rsidRPr="00F452FD">
        <w:rPr>
          <w:rFonts w:ascii="Cambria" w:hAnsi="Cambria" w:cs="Times New Roman"/>
        </w:rPr>
        <w:t xml:space="preserve"> the Executive Branch</w:t>
      </w:r>
    </w:p>
    <w:p w:rsidR="00237ECB" w:rsidRPr="00F452FD" w:rsidRDefault="00237ECB" w:rsidP="00237ECB">
      <w:pPr>
        <w:pStyle w:val="NoSpacing"/>
        <w:ind w:left="1440"/>
        <w:rPr>
          <w:rFonts w:ascii="Cambria" w:hAnsi="Cambria" w:cs="Times New Roman"/>
        </w:rPr>
      </w:pPr>
    </w:p>
    <w:p w:rsidR="009D5A07" w:rsidRPr="00F452FD" w:rsidRDefault="009D5A07" w:rsidP="00237ECB">
      <w:pPr>
        <w:pStyle w:val="NoSpacing"/>
        <w:numPr>
          <w:ilvl w:val="0"/>
          <w:numId w:val="1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 structure of the government of Georgia allows for the Legislative Branch to write laws, the Executive Branch to enforce laws, and the Judicial Branch to interpret l</w:t>
      </w:r>
      <w:r w:rsidR="00F452FD">
        <w:rPr>
          <w:rFonts w:ascii="Cambria" w:hAnsi="Cambria" w:cs="Times New Roman"/>
        </w:rPr>
        <w:t>aws.  Collectively, this type of structure</w:t>
      </w:r>
      <w:r w:rsidRPr="00F452FD">
        <w:rPr>
          <w:rFonts w:ascii="Cambria" w:hAnsi="Cambria" w:cs="Times New Roman"/>
        </w:rPr>
        <w:t xml:space="preserve"> is called</w:t>
      </w:r>
    </w:p>
    <w:p w:rsidR="009D5A07" w:rsidRPr="00F452FD" w:rsidRDefault="009D5A07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Federalism</w:t>
      </w:r>
      <w:r w:rsidR="00CD7BC5" w:rsidRPr="00F452FD">
        <w:rPr>
          <w:rFonts w:ascii="Cambria" w:hAnsi="Cambria" w:cs="Times New Roman"/>
        </w:rPr>
        <w:t>.</w:t>
      </w:r>
    </w:p>
    <w:p w:rsidR="009D5A07" w:rsidRPr="00F452FD" w:rsidRDefault="009D5A07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Republicanism</w:t>
      </w:r>
      <w:r w:rsidR="00CD7BC5" w:rsidRPr="00F452FD">
        <w:rPr>
          <w:rFonts w:ascii="Cambria" w:hAnsi="Cambria" w:cs="Times New Roman"/>
        </w:rPr>
        <w:t>.</w:t>
      </w:r>
    </w:p>
    <w:p w:rsidR="009D5A07" w:rsidRPr="00F452FD" w:rsidRDefault="00CD7BC5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c</w:t>
      </w:r>
      <w:r w:rsidR="009D5A07" w:rsidRPr="00F452FD">
        <w:rPr>
          <w:rFonts w:ascii="Cambria" w:hAnsi="Cambria" w:cs="Times New Roman"/>
        </w:rPr>
        <w:t>hecks and balances</w:t>
      </w:r>
      <w:r w:rsidRPr="00F452FD">
        <w:rPr>
          <w:rFonts w:ascii="Cambria" w:hAnsi="Cambria" w:cs="Times New Roman"/>
        </w:rPr>
        <w:t>.</w:t>
      </w:r>
    </w:p>
    <w:p w:rsidR="009D5A07" w:rsidRPr="00F452FD" w:rsidRDefault="00CD7BC5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s</w:t>
      </w:r>
      <w:r w:rsidR="009D5A07" w:rsidRPr="00F452FD">
        <w:rPr>
          <w:rFonts w:ascii="Cambria" w:hAnsi="Cambria" w:cs="Times New Roman"/>
        </w:rPr>
        <w:t xml:space="preserve">eparation of </w:t>
      </w:r>
      <w:r w:rsidRPr="00F452FD">
        <w:rPr>
          <w:rFonts w:ascii="Cambria" w:hAnsi="Cambria" w:cs="Times New Roman"/>
        </w:rPr>
        <w:t>p</w:t>
      </w:r>
      <w:r w:rsidR="009D5A07" w:rsidRPr="00F452FD">
        <w:rPr>
          <w:rFonts w:ascii="Cambria" w:hAnsi="Cambria" w:cs="Times New Roman"/>
        </w:rPr>
        <w:t>owers</w:t>
      </w:r>
      <w:r w:rsidRPr="00F452FD">
        <w:rPr>
          <w:rFonts w:ascii="Cambria" w:hAnsi="Cambria" w:cs="Times New Roman"/>
        </w:rPr>
        <w:t>.</w:t>
      </w:r>
    </w:p>
    <w:p w:rsidR="00237ECB" w:rsidRPr="00F452FD" w:rsidRDefault="00237ECB" w:rsidP="00237ECB">
      <w:pPr>
        <w:pStyle w:val="NoSpacing"/>
        <w:ind w:left="1440"/>
        <w:rPr>
          <w:rFonts w:ascii="Cambria" w:hAnsi="Cambria" w:cs="Times New Roman"/>
        </w:rPr>
      </w:pPr>
    </w:p>
    <w:p w:rsidR="009D5A07" w:rsidRPr="00F452FD" w:rsidRDefault="009D5A07" w:rsidP="00237ECB">
      <w:pPr>
        <w:pStyle w:val="NoSpacing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Use the following chart to answer the question</w:t>
      </w:r>
      <w:r w:rsidR="00024420" w:rsidRPr="00F452FD">
        <w:rPr>
          <w:rFonts w:ascii="Cambria" w:hAnsi="Cambria" w:cs="Times New Roman"/>
        </w:rPr>
        <w:t xml:space="preserve"> below</w:t>
      </w:r>
      <w:r w:rsidRPr="00F452FD">
        <w:rPr>
          <w:rFonts w:ascii="Cambria" w:hAnsi="Cambria" w:cs="Times New Roman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4765"/>
      </w:tblGrid>
      <w:tr w:rsidR="009D5A07" w:rsidRPr="00F452FD" w:rsidTr="00237ECB">
        <w:trPr>
          <w:trHeight w:val="322"/>
          <w:jc w:val="center"/>
        </w:trPr>
        <w:tc>
          <w:tcPr>
            <w:tcW w:w="4765" w:type="dxa"/>
            <w:shd w:val="clear" w:color="auto" w:fill="E7E6E6" w:themeFill="background2"/>
            <w:vAlign w:val="center"/>
          </w:tcPr>
          <w:p w:rsidR="009D5A07" w:rsidRPr="00F452FD" w:rsidRDefault="00CC06C2" w:rsidP="00237ECB">
            <w:pPr>
              <w:pStyle w:val="NoSpacing"/>
              <w:ind w:left="36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Citizen</w:t>
            </w:r>
            <w:r w:rsidR="009D5A07" w:rsidRPr="00F452FD">
              <w:rPr>
                <w:rFonts w:ascii="Cambria" w:hAnsi="Cambria" w:cs="Times New Roman"/>
                <w:b/>
              </w:rPr>
              <w:t>s</w:t>
            </w:r>
            <w:r>
              <w:rPr>
                <w:rFonts w:ascii="Cambria" w:hAnsi="Cambria" w:cs="Times New Roman"/>
                <w:b/>
              </w:rPr>
              <w:t>’</w:t>
            </w:r>
            <w:r w:rsidR="009D5A07" w:rsidRPr="00F452FD">
              <w:rPr>
                <w:rFonts w:ascii="Cambria" w:hAnsi="Cambria" w:cs="Times New Roman"/>
                <w:b/>
              </w:rPr>
              <w:t xml:space="preserve"> Rights</w:t>
            </w:r>
          </w:p>
        </w:tc>
        <w:tc>
          <w:tcPr>
            <w:tcW w:w="4765" w:type="dxa"/>
            <w:shd w:val="clear" w:color="auto" w:fill="E7E6E6" w:themeFill="background2"/>
          </w:tcPr>
          <w:p w:rsidR="009D5A07" w:rsidRPr="00F452FD" w:rsidRDefault="00CC06C2" w:rsidP="00237ECB">
            <w:pPr>
              <w:pStyle w:val="NoSpacing"/>
              <w:ind w:left="36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Citizen</w:t>
            </w:r>
            <w:r w:rsidR="009D5A07" w:rsidRPr="00F452FD">
              <w:rPr>
                <w:rFonts w:ascii="Cambria" w:hAnsi="Cambria" w:cs="Times New Roman"/>
                <w:b/>
              </w:rPr>
              <w:t>s</w:t>
            </w:r>
            <w:r>
              <w:rPr>
                <w:rFonts w:ascii="Cambria" w:hAnsi="Cambria" w:cs="Times New Roman"/>
                <w:b/>
              </w:rPr>
              <w:t>’</w:t>
            </w:r>
            <w:r w:rsidR="009D5A07" w:rsidRPr="00F452FD">
              <w:rPr>
                <w:rFonts w:ascii="Cambria" w:hAnsi="Cambria" w:cs="Times New Roman"/>
                <w:b/>
              </w:rPr>
              <w:t xml:space="preserve"> Responsibilities</w:t>
            </w:r>
          </w:p>
        </w:tc>
      </w:tr>
      <w:tr w:rsidR="009D5A07" w:rsidRPr="00F452FD" w:rsidTr="00237ECB">
        <w:trPr>
          <w:trHeight w:val="322"/>
          <w:jc w:val="center"/>
        </w:trPr>
        <w:tc>
          <w:tcPr>
            <w:tcW w:w="4765" w:type="dxa"/>
            <w:vAlign w:val="center"/>
          </w:tcPr>
          <w:p w:rsidR="009D5A07" w:rsidRPr="00F452FD" w:rsidRDefault="00DF39C4" w:rsidP="00237ECB">
            <w:pPr>
              <w:pStyle w:val="NoSpacing"/>
              <w:ind w:left="360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</w:rPr>
              <w:t>Freedom of Assembly</w:t>
            </w:r>
          </w:p>
        </w:tc>
        <w:tc>
          <w:tcPr>
            <w:tcW w:w="4765" w:type="dxa"/>
          </w:tcPr>
          <w:p w:rsidR="009D5A07" w:rsidRPr="00F452FD" w:rsidRDefault="00DF39C4" w:rsidP="00237ECB">
            <w:pPr>
              <w:pStyle w:val="NoSpacing"/>
              <w:ind w:left="360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</w:rPr>
              <w:t>Voting</w:t>
            </w:r>
          </w:p>
        </w:tc>
      </w:tr>
      <w:tr w:rsidR="009D5A07" w:rsidRPr="00F452FD" w:rsidTr="00237ECB">
        <w:trPr>
          <w:trHeight w:val="322"/>
          <w:jc w:val="center"/>
        </w:trPr>
        <w:tc>
          <w:tcPr>
            <w:tcW w:w="4765" w:type="dxa"/>
            <w:vAlign w:val="center"/>
          </w:tcPr>
          <w:p w:rsidR="009D5A07" w:rsidRPr="00F452FD" w:rsidRDefault="00DF39C4" w:rsidP="00237ECB">
            <w:pPr>
              <w:pStyle w:val="NoSpacing"/>
              <w:ind w:left="360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</w:rPr>
              <w:t>Freedom of Speech</w:t>
            </w:r>
          </w:p>
        </w:tc>
        <w:tc>
          <w:tcPr>
            <w:tcW w:w="4765" w:type="dxa"/>
          </w:tcPr>
          <w:p w:rsidR="009D5A07" w:rsidRPr="00F452FD" w:rsidRDefault="00DF39C4" w:rsidP="00237ECB">
            <w:pPr>
              <w:pStyle w:val="NoSpacing"/>
              <w:ind w:left="360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</w:rPr>
              <w:t>Obeying laws</w:t>
            </w:r>
          </w:p>
        </w:tc>
      </w:tr>
      <w:tr w:rsidR="009D5A07" w:rsidRPr="00F452FD" w:rsidTr="00237ECB">
        <w:trPr>
          <w:trHeight w:val="322"/>
          <w:jc w:val="center"/>
        </w:trPr>
        <w:tc>
          <w:tcPr>
            <w:tcW w:w="4765" w:type="dxa"/>
            <w:vAlign w:val="center"/>
          </w:tcPr>
          <w:p w:rsidR="009D5A07" w:rsidRPr="00F452FD" w:rsidRDefault="00DF39C4" w:rsidP="00237ECB">
            <w:pPr>
              <w:pStyle w:val="NoSpacing"/>
              <w:ind w:left="360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</w:rPr>
              <w:t>Freedom of Religion</w:t>
            </w:r>
          </w:p>
        </w:tc>
        <w:tc>
          <w:tcPr>
            <w:tcW w:w="4765" w:type="dxa"/>
          </w:tcPr>
          <w:p w:rsidR="009D5A07" w:rsidRPr="00F452FD" w:rsidRDefault="00DF39C4" w:rsidP="00237ECB">
            <w:pPr>
              <w:pStyle w:val="NoSpacing"/>
              <w:ind w:left="360"/>
              <w:jc w:val="center"/>
              <w:rPr>
                <w:rFonts w:ascii="Cambria" w:hAnsi="Cambria" w:cs="Times New Roman"/>
                <w:b/>
              </w:rPr>
            </w:pPr>
            <w:r w:rsidRPr="00F452FD">
              <w:rPr>
                <w:rFonts w:ascii="Cambria" w:hAnsi="Cambria" w:cs="Times New Roman"/>
                <w:b/>
              </w:rPr>
              <w:t>?</w:t>
            </w:r>
          </w:p>
        </w:tc>
      </w:tr>
    </w:tbl>
    <w:p w:rsidR="00B1001D" w:rsidRPr="00F452FD" w:rsidRDefault="00B1001D" w:rsidP="00B1001D">
      <w:pPr>
        <w:pStyle w:val="NoSpacing"/>
        <w:ind w:left="360"/>
        <w:rPr>
          <w:rFonts w:ascii="Cambria" w:hAnsi="Cambria" w:cs="Times New Roman"/>
        </w:rPr>
      </w:pPr>
    </w:p>
    <w:p w:rsidR="009D5A07" w:rsidRPr="00F452FD" w:rsidRDefault="00DF39C4" w:rsidP="00237ECB">
      <w:pPr>
        <w:pStyle w:val="NoSpacing"/>
        <w:numPr>
          <w:ilvl w:val="0"/>
          <w:numId w:val="1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Which of these best completes the chart?</w:t>
      </w:r>
    </w:p>
    <w:p w:rsidR="00DF39C4" w:rsidRPr="00F452FD" w:rsidRDefault="00DF39C4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Protection for the accused</w:t>
      </w:r>
    </w:p>
    <w:p w:rsidR="00DF39C4" w:rsidRPr="00F452FD" w:rsidRDefault="00DF39C4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Bearing and keeping arms</w:t>
      </w:r>
    </w:p>
    <w:p w:rsidR="00DF39C4" w:rsidRPr="00F452FD" w:rsidRDefault="00DF39C4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Freedom of the press</w:t>
      </w:r>
    </w:p>
    <w:p w:rsidR="00DF39C4" w:rsidRPr="00F452FD" w:rsidRDefault="00DF39C4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Serving on juries</w:t>
      </w:r>
    </w:p>
    <w:p w:rsidR="00237ECB" w:rsidRPr="00F452FD" w:rsidRDefault="00237ECB" w:rsidP="00237ECB">
      <w:pPr>
        <w:pStyle w:val="NoSpacing"/>
        <w:ind w:left="1440"/>
        <w:rPr>
          <w:rFonts w:ascii="Cambria" w:hAnsi="Cambria" w:cs="Times New Roman"/>
        </w:rPr>
      </w:pPr>
    </w:p>
    <w:p w:rsidR="00DF39C4" w:rsidRPr="00F452FD" w:rsidRDefault="00DF39C4" w:rsidP="00237ECB">
      <w:pPr>
        <w:pStyle w:val="NoSpacing"/>
        <w:numPr>
          <w:ilvl w:val="0"/>
          <w:numId w:val="1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Why is paying taxes considered a civic responsibility of citizens living in a democracy?</w:t>
      </w:r>
    </w:p>
    <w:p w:rsidR="00AE52D1" w:rsidRPr="00F452FD" w:rsidRDefault="00AE52D1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Taxes allow private businesses to grow.</w:t>
      </w:r>
    </w:p>
    <w:p w:rsidR="00AE52D1" w:rsidRPr="00F452FD" w:rsidRDefault="00AE52D1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Congress has the power to tax laws</w:t>
      </w:r>
      <w:r w:rsidR="00024420" w:rsidRPr="00F452FD">
        <w:rPr>
          <w:rFonts w:ascii="Cambria" w:hAnsi="Cambria" w:cs="Times New Roman"/>
        </w:rPr>
        <w:t>.</w:t>
      </w:r>
    </w:p>
    <w:p w:rsidR="00AE52D1" w:rsidRPr="00F452FD" w:rsidRDefault="00AE52D1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Non-payment of taxes results in imprisonment</w:t>
      </w:r>
      <w:r w:rsidR="00024420" w:rsidRPr="00F452FD">
        <w:rPr>
          <w:rFonts w:ascii="Cambria" w:hAnsi="Cambria" w:cs="Times New Roman"/>
        </w:rPr>
        <w:t>.</w:t>
      </w:r>
    </w:p>
    <w:p w:rsidR="00AE52D1" w:rsidRPr="00F452FD" w:rsidRDefault="00AE52D1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Taxes support government services and programs</w:t>
      </w:r>
      <w:r w:rsidR="00CD7BC5" w:rsidRPr="00F452FD">
        <w:rPr>
          <w:rFonts w:ascii="Cambria" w:hAnsi="Cambria" w:cs="Times New Roman"/>
        </w:rPr>
        <w:t>.</w:t>
      </w:r>
    </w:p>
    <w:p w:rsidR="00237ECB" w:rsidRPr="00F452FD" w:rsidRDefault="00237ECB" w:rsidP="00237ECB">
      <w:pPr>
        <w:pStyle w:val="NoSpacing"/>
        <w:ind w:left="1440"/>
        <w:rPr>
          <w:rFonts w:ascii="Cambria" w:hAnsi="Cambria" w:cs="Times New Roman"/>
        </w:rPr>
      </w:pPr>
    </w:p>
    <w:p w:rsidR="00AE52D1" w:rsidRPr="00F452FD" w:rsidRDefault="00AE52D1" w:rsidP="00237ECB">
      <w:pPr>
        <w:pStyle w:val="NoSpacing"/>
        <w:numPr>
          <w:ilvl w:val="0"/>
          <w:numId w:val="1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 xml:space="preserve">Which is an example of a </w:t>
      </w:r>
      <w:r w:rsidRPr="00F452FD">
        <w:rPr>
          <w:rFonts w:ascii="Cambria" w:hAnsi="Cambria" w:cs="Times New Roman"/>
          <w:i/>
        </w:rPr>
        <w:t>right</w:t>
      </w:r>
      <w:r w:rsidRPr="00F452FD">
        <w:rPr>
          <w:rFonts w:ascii="Cambria" w:hAnsi="Cambria" w:cs="Times New Roman"/>
        </w:rPr>
        <w:t xml:space="preserve"> of American citizens?</w:t>
      </w:r>
    </w:p>
    <w:p w:rsidR="00AE52D1" w:rsidRPr="00F452FD" w:rsidRDefault="00237ECB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Serving</w:t>
      </w:r>
      <w:r w:rsidR="00AE52D1" w:rsidRPr="00F452FD">
        <w:rPr>
          <w:rFonts w:ascii="Cambria" w:hAnsi="Cambria" w:cs="Times New Roman"/>
        </w:rPr>
        <w:t xml:space="preserve"> on a jury</w:t>
      </w:r>
    </w:p>
    <w:p w:rsidR="00AE52D1" w:rsidRPr="00F452FD" w:rsidRDefault="00AE52D1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Freedom of the press</w:t>
      </w:r>
    </w:p>
    <w:p w:rsidR="00AE52D1" w:rsidRPr="00F452FD" w:rsidRDefault="00AE52D1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Participating in surveys</w:t>
      </w:r>
    </w:p>
    <w:p w:rsidR="00291824" w:rsidRPr="00F452FD" w:rsidRDefault="00AE52D1" w:rsidP="00291824">
      <w:pPr>
        <w:pStyle w:val="NoSpacing"/>
        <w:numPr>
          <w:ilvl w:val="1"/>
          <w:numId w:val="1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Following the country’s laws</w:t>
      </w:r>
    </w:p>
    <w:p w:rsidR="00291824" w:rsidRPr="00F452FD" w:rsidRDefault="00291824" w:rsidP="00291824">
      <w:pPr>
        <w:pStyle w:val="NoSpacing"/>
        <w:ind w:left="1440"/>
        <w:rPr>
          <w:rFonts w:ascii="Cambria" w:hAnsi="Cambria" w:cs="Times New Roman"/>
        </w:rPr>
      </w:pPr>
    </w:p>
    <w:p w:rsidR="00F452FD" w:rsidRDefault="00F452FD" w:rsidP="00F452FD">
      <w:pPr>
        <w:pStyle w:val="NoSpacing"/>
        <w:ind w:left="360"/>
        <w:rPr>
          <w:rFonts w:ascii="Cambria" w:hAnsi="Cambria" w:cs="Times New Roman"/>
        </w:rPr>
      </w:pPr>
    </w:p>
    <w:p w:rsidR="00AE52D1" w:rsidRPr="00F452FD" w:rsidRDefault="00AE52D1" w:rsidP="00F452FD">
      <w:pPr>
        <w:pStyle w:val="NoSpacing"/>
        <w:numPr>
          <w:ilvl w:val="0"/>
          <w:numId w:val="1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lastRenderedPageBreak/>
        <w:t xml:space="preserve">When citizens cast votes for President in November, they are participating in a </w:t>
      </w:r>
    </w:p>
    <w:p w:rsidR="0009611B" w:rsidRPr="00F452FD" w:rsidRDefault="0009611B" w:rsidP="00237ECB">
      <w:pPr>
        <w:pStyle w:val="NoSpacing"/>
        <w:numPr>
          <w:ilvl w:val="1"/>
          <w:numId w:val="1"/>
        </w:numPr>
        <w:rPr>
          <w:rFonts w:ascii="Cambria" w:hAnsi="Cambria" w:cs="Times New Roman"/>
        </w:rPr>
        <w:sectPr w:rsidR="0009611B" w:rsidRPr="00F452FD" w:rsidSect="00112E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52D1" w:rsidRPr="00F452FD" w:rsidRDefault="00CD7BC5" w:rsidP="00291824">
      <w:pPr>
        <w:pStyle w:val="NoSpacing"/>
        <w:numPr>
          <w:ilvl w:val="0"/>
          <w:numId w:val="7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lastRenderedPageBreak/>
        <w:t>p</w:t>
      </w:r>
      <w:r w:rsidR="00AE52D1" w:rsidRPr="00F452FD">
        <w:rPr>
          <w:rFonts w:ascii="Cambria" w:hAnsi="Cambria" w:cs="Times New Roman"/>
        </w:rPr>
        <w:t>rimary election</w:t>
      </w:r>
      <w:r w:rsidRPr="00F452FD">
        <w:rPr>
          <w:rFonts w:ascii="Cambria" w:hAnsi="Cambria" w:cs="Times New Roman"/>
        </w:rPr>
        <w:t>.</w:t>
      </w:r>
    </w:p>
    <w:p w:rsidR="00AE52D1" w:rsidRPr="00F452FD" w:rsidRDefault="00CD7BC5" w:rsidP="00291824">
      <w:pPr>
        <w:pStyle w:val="NoSpacing"/>
        <w:numPr>
          <w:ilvl w:val="0"/>
          <w:numId w:val="7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g</w:t>
      </w:r>
      <w:r w:rsidR="00AE52D1" w:rsidRPr="00F452FD">
        <w:rPr>
          <w:rFonts w:ascii="Cambria" w:hAnsi="Cambria" w:cs="Times New Roman"/>
        </w:rPr>
        <w:t>eneral election</w:t>
      </w:r>
      <w:r w:rsidRPr="00F452FD">
        <w:rPr>
          <w:rFonts w:ascii="Cambria" w:hAnsi="Cambria" w:cs="Times New Roman"/>
        </w:rPr>
        <w:t>.</w:t>
      </w:r>
    </w:p>
    <w:p w:rsidR="00AE52D1" w:rsidRPr="00F452FD" w:rsidRDefault="00CD7BC5" w:rsidP="00291824">
      <w:pPr>
        <w:pStyle w:val="NoSpacing"/>
        <w:numPr>
          <w:ilvl w:val="0"/>
          <w:numId w:val="7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m</w:t>
      </w:r>
      <w:r w:rsidR="00AE52D1" w:rsidRPr="00F452FD">
        <w:rPr>
          <w:rFonts w:ascii="Cambria" w:hAnsi="Cambria" w:cs="Times New Roman"/>
        </w:rPr>
        <w:t>idterm election</w:t>
      </w:r>
      <w:r w:rsidRPr="00F452FD">
        <w:rPr>
          <w:rFonts w:ascii="Cambria" w:hAnsi="Cambria" w:cs="Times New Roman"/>
        </w:rPr>
        <w:t>.</w:t>
      </w:r>
    </w:p>
    <w:p w:rsidR="00AE52D1" w:rsidRPr="00F452FD" w:rsidRDefault="00CD7BC5" w:rsidP="00291824">
      <w:pPr>
        <w:pStyle w:val="NoSpacing"/>
        <w:numPr>
          <w:ilvl w:val="0"/>
          <w:numId w:val="7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s</w:t>
      </w:r>
      <w:r w:rsidR="00AE52D1" w:rsidRPr="00F452FD">
        <w:rPr>
          <w:rFonts w:ascii="Cambria" w:hAnsi="Cambria" w:cs="Times New Roman"/>
        </w:rPr>
        <w:t>pecial election</w:t>
      </w:r>
      <w:r w:rsidRPr="00F452FD">
        <w:rPr>
          <w:rFonts w:ascii="Cambria" w:hAnsi="Cambria" w:cs="Times New Roman"/>
        </w:rPr>
        <w:t>.</w:t>
      </w:r>
    </w:p>
    <w:p w:rsidR="0009611B" w:rsidRPr="00F452FD" w:rsidRDefault="0009611B" w:rsidP="00237ECB">
      <w:pPr>
        <w:pStyle w:val="NoSpacing"/>
        <w:ind w:left="1440"/>
        <w:rPr>
          <w:rFonts w:ascii="Cambria" w:hAnsi="Cambria" w:cs="Times New Roman"/>
        </w:rPr>
      </w:pPr>
    </w:p>
    <w:p w:rsidR="00B1001D" w:rsidRPr="00F452FD" w:rsidRDefault="00B1001D" w:rsidP="00B1001D">
      <w:pPr>
        <w:pStyle w:val="NoSpacing"/>
        <w:rPr>
          <w:rFonts w:ascii="Cambria" w:hAnsi="Cambria" w:cs="Times New Roman"/>
        </w:rPr>
        <w:sectPr w:rsidR="00B1001D" w:rsidRPr="00F452FD" w:rsidSect="00B100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52D1" w:rsidRPr="00F452FD" w:rsidRDefault="00AE52D1" w:rsidP="00F452FD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lastRenderedPageBreak/>
        <w:t>In order for a person to be able to vote in the state of Georgia, he or she must</w:t>
      </w:r>
    </w:p>
    <w:p w:rsidR="00AE52D1" w:rsidRPr="00F452FD" w:rsidRDefault="00CD7BC5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h</w:t>
      </w:r>
      <w:r w:rsidR="00AE52D1" w:rsidRPr="00F452FD">
        <w:rPr>
          <w:rFonts w:ascii="Cambria" w:hAnsi="Cambria" w:cs="Times New Roman"/>
        </w:rPr>
        <w:t>ave a driver’s license</w:t>
      </w:r>
      <w:r w:rsidRPr="00F452FD">
        <w:rPr>
          <w:rFonts w:ascii="Cambria" w:hAnsi="Cambria" w:cs="Times New Roman"/>
        </w:rPr>
        <w:t>.</w:t>
      </w:r>
    </w:p>
    <w:p w:rsidR="00AE52D1" w:rsidRPr="00F452FD" w:rsidRDefault="00CD7BC5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b</w:t>
      </w:r>
      <w:r w:rsidR="00AE52D1" w:rsidRPr="00F452FD">
        <w:rPr>
          <w:rFonts w:ascii="Cambria" w:hAnsi="Cambria" w:cs="Times New Roman"/>
        </w:rPr>
        <w:t>e a property owner</w:t>
      </w:r>
      <w:r w:rsidRPr="00F452FD">
        <w:rPr>
          <w:rFonts w:ascii="Cambria" w:hAnsi="Cambria" w:cs="Times New Roman"/>
        </w:rPr>
        <w:t>.</w:t>
      </w:r>
    </w:p>
    <w:p w:rsidR="00AE52D1" w:rsidRPr="00F452FD" w:rsidRDefault="00CD7BC5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b</w:t>
      </w:r>
      <w:r w:rsidR="00AE52D1" w:rsidRPr="00F452FD">
        <w:rPr>
          <w:rFonts w:ascii="Cambria" w:hAnsi="Cambria" w:cs="Times New Roman"/>
        </w:rPr>
        <w:t>e a legal resident of the state of Georgia</w:t>
      </w:r>
      <w:r w:rsidRPr="00F452FD">
        <w:rPr>
          <w:rFonts w:ascii="Cambria" w:hAnsi="Cambria" w:cs="Times New Roman"/>
        </w:rPr>
        <w:t>.</w:t>
      </w:r>
    </w:p>
    <w:p w:rsidR="00AE52D1" w:rsidRPr="00F452FD" w:rsidRDefault="00CD7BC5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h</w:t>
      </w:r>
      <w:r w:rsidR="00AE52D1" w:rsidRPr="00F452FD">
        <w:rPr>
          <w:rFonts w:ascii="Cambria" w:hAnsi="Cambria" w:cs="Times New Roman"/>
        </w:rPr>
        <w:t>ave lived in the country for at least four years</w:t>
      </w:r>
      <w:r w:rsidRPr="00F452FD">
        <w:rPr>
          <w:rFonts w:ascii="Cambria" w:hAnsi="Cambria" w:cs="Times New Roman"/>
        </w:rPr>
        <w:t>.</w:t>
      </w:r>
    </w:p>
    <w:p w:rsidR="00237ECB" w:rsidRPr="00F452FD" w:rsidRDefault="00237ECB" w:rsidP="00237ECB">
      <w:pPr>
        <w:pStyle w:val="NoSpacing"/>
        <w:ind w:left="1440"/>
        <w:rPr>
          <w:rFonts w:ascii="Cambria" w:hAnsi="Cambria" w:cs="Times New Roman"/>
        </w:rPr>
      </w:pPr>
    </w:p>
    <w:p w:rsidR="00AE52D1" w:rsidRPr="00F452FD" w:rsidRDefault="00AE52D1" w:rsidP="00237ECB">
      <w:pPr>
        <w:pStyle w:val="NoSpacing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Use the following chart answer the question</w:t>
      </w:r>
      <w:r w:rsidR="00F452FD">
        <w:rPr>
          <w:rFonts w:ascii="Cambria" w:hAnsi="Cambria" w:cs="Times New Roman"/>
        </w:rPr>
        <w:t xml:space="preserve"> below</w:t>
      </w:r>
      <w:r w:rsidRPr="00F452FD">
        <w:rPr>
          <w:rFonts w:ascii="Cambria" w:hAnsi="Cambria" w:cs="Times New Roman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0"/>
      </w:tblGrid>
      <w:tr w:rsidR="00AE52D1" w:rsidRPr="00F452FD" w:rsidTr="00061885">
        <w:trPr>
          <w:trHeight w:val="322"/>
          <w:jc w:val="center"/>
        </w:trPr>
        <w:tc>
          <w:tcPr>
            <w:tcW w:w="7920" w:type="dxa"/>
            <w:shd w:val="clear" w:color="auto" w:fill="E7E6E6" w:themeFill="background2"/>
            <w:vAlign w:val="center"/>
          </w:tcPr>
          <w:p w:rsidR="00AE52D1" w:rsidRPr="00F452FD" w:rsidRDefault="00AE52D1" w:rsidP="00CC06C2">
            <w:pPr>
              <w:pStyle w:val="NoSpacing"/>
              <w:ind w:left="360"/>
              <w:jc w:val="center"/>
              <w:rPr>
                <w:rFonts w:ascii="Cambria" w:hAnsi="Cambria" w:cs="Times New Roman"/>
                <w:b/>
              </w:rPr>
            </w:pPr>
            <w:r w:rsidRPr="00F452FD">
              <w:rPr>
                <w:rFonts w:ascii="Cambria" w:hAnsi="Cambria" w:cs="Times New Roman"/>
                <w:b/>
              </w:rPr>
              <w:t>Ex</w:t>
            </w:r>
            <w:r w:rsidR="00CD7BC5" w:rsidRPr="00F452FD">
              <w:rPr>
                <w:rFonts w:ascii="Cambria" w:hAnsi="Cambria" w:cs="Times New Roman"/>
                <w:b/>
              </w:rPr>
              <w:t>ceptions</w:t>
            </w:r>
            <w:r w:rsidRPr="00F452FD">
              <w:rPr>
                <w:rFonts w:ascii="Cambria" w:hAnsi="Cambria" w:cs="Times New Roman"/>
                <w:b/>
              </w:rPr>
              <w:t xml:space="preserve"> to the Right to Vote in the State</w:t>
            </w:r>
            <w:bookmarkStart w:id="0" w:name="_GoBack"/>
            <w:bookmarkEnd w:id="0"/>
            <w:r w:rsidRPr="00F452FD">
              <w:rPr>
                <w:rFonts w:ascii="Cambria" w:hAnsi="Cambria" w:cs="Times New Roman"/>
                <w:b/>
              </w:rPr>
              <w:t xml:space="preserve"> of Georgia</w:t>
            </w:r>
          </w:p>
        </w:tc>
      </w:tr>
      <w:tr w:rsidR="00AE52D1" w:rsidRPr="00F452FD" w:rsidTr="00061885">
        <w:trPr>
          <w:trHeight w:val="322"/>
          <w:jc w:val="center"/>
        </w:trPr>
        <w:tc>
          <w:tcPr>
            <w:tcW w:w="7920" w:type="dxa"/>
            <w:vAlign w:val="center"/>
          </w:tcPr>
          <w:p w:rsidR="00AE52D1" w:rsidRPr="00F452FD" w:rsidRDefault="00AE52D1" w:rsidP="00237ECB">
            <w:pPr>
              <w:pStyle w:val="NoSpacing"/>
              <w:ind w:left="360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</w:rPr>
              <w:t>A person who has been judicially determined to be mentally incompetent</w:t>
            </w:r>
          </w:p>
        </w:tc>
      </w:tr>
      <w:tr w:rsidR="00AE52D1" w:rsidRPr="00F452FD" w:rsidTr="00061885">
        <w:trPr>
          <w:trHeight w:val="322"/>
          <w:jc w:val="center"/>
        </w:trPr>
        <w:tc>
          <w:tcPr>
            <w:tcW w:w="7920" w:type="dxa"/>
            <w:vAlign w:val="center"/>
          </w:tcPr>
          <w:p w:rsidR="00AE52D1" w:rsidRPr="00F452FD" w:rsidRDefault="00AE52D1" w:rsidP="00237ECB">
            <w:pPr>
              <w:pStyle w:val="NoSpacing"/>
              <w:ind w:left="360"/>
              <w:jc w:val="center"/>
              <w:rPr>
                <w:rFonts w:ascii="Cambria" w:hAnsi="Cambria" w:cs="Times New Roman"/>
                <w:b/>
              </w:rPr>
            </w:pPr>
            <w:r w:rsidRPr="00F452FD">
              <w:rPr>
                <w:rFonts w:ascii="Cambria" w:hAnsi="Cambria" w:cs="Times New Roman"/>
                <w:b/>
              </w:rPr>
              <w:t>?</w:t>
            </w:r>
          </w:p>
        </w:tc>
      </w:tr>
    </w:tbl>
    <w:p w:rsidR="00B1001D" w:rsidRPr="00F452FD" w:rsidRDefault="00B1001D" w:rsidP="00B1001D">
      <w:pPr>
        <w:pStyle w:val="NoSpacing"/>
        <w:ind w:left="360"/>
        <w:rPr>
          <w:rFonts w:ascii="Cambria" w:hAnsi="Cambria" w:cs="Times New Roman"/>
        </w:rPr>
      </w:pPr>
    </w:p>
    <w:p w:rsidR="00AE52D1" w:rsidRPr="00F452FD" w:rsidRDefault="00AE52D1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Which best completes the chart?</w:t>
      </w:r>
    </w:p>
    <w:p w:rsidR="00AE52D1" w:rsidRPr="00F452FD" w:rsidRDefault="00AE52D1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A person born outside of Georgia, but who is a current resident</w:t>
      </w:r>
      <w:r w:rsidR="00CD7BC5" w:rsidRPr="00F452FD">
        <w:rPr>
          <w:rFonts w:ascii="Cambria" w:hAnsi="Cambria" w:cs="Times New Roman"/>
        </w:rPr>
        <w:t>.</w:t>
      </w:r>
    </w:p>
    <w:p w:rsidR="00AE52D1" w:rsidRPr="00F452FD" w:rsidRDefault="00AE52D1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A person convicted of a felony who is currently serving a sentence</w:t>
      </w:r>
      <w:r w:rsidR="00CD7BC5" w:rsidRPr="00F452FD">
        <w:rPr>
          <w:rFonts w:ascii="Cambria" w:hAnsi="Cambria" w:cs="Times New Roman"/>
        </w:rPr>
        <w:t>.</w:t>
      </w:r>
    </w:p>
    <w:p w:rsidR="00AE52D1" w:rsidRPr="00F452FD" w:rsidRDefault="00AE52D1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A person born outside the United States who is a naturalized citizen</w:t>
      </w:r>
      <w:r w:rsidR="00CD7BC5" w:rsidRPr="00F452FD">
        <w:rPr>
          <w:rFonts w:ascii="Cambria" w:hAnsi="Cambria" w:cs="Times New Roman"/>
        </w:rPr>
        <w:t>.</w:t>
      </w:r>
    </w:p>
    <w:p w:rsidR="00AE52D1" w:rsidRPr="00F452FD" w:rsidRDefault="00AE52D1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A person dishonorably discharged from any branch of the U.S. military</w:t>
      </w:r>
      <w:r w:rsidR="00CD7BC5" w:rsidRPr="00F452FD">
        <w:rPr>
          <w:rFonts w:ascii="Cambria" w:hAnsi="Cambria" w:cs="Times New Roman"/>
        </w:rPr>
        <w:t>.</w:t>
      </w:r>
    </w:p>
    <w:p w:rsidR="0009611B" w:rsidRPr="00F452FD" w:rsidRDefault="0009611B" w:rsidP="0009611B">
      <w:pPr>
        <w:pStyle w:val="NoSpacing"/>
        <w:ind w:left="360"/>
        <w:rPr>
          <w:rFonts w:ascii="Cambria" w:hAnsi="Cambria" w:cs="Times New Roman"/>
        </w:rPr>
      </w:pPr>
    </w:p>
    <w:p w:rsidR="00AE52D1" w:rsidRPr="00F452FD" w:rsidRDefault="00AE52D1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 main function of political parties in the United States is to</w:t>
      </w:r>
    </w:p>
    <w:p w:rsidR="00AE52D1" w:rsidRPr="00F452FD" w:rsidRDefault="00CD7BC5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n</w:t>
      </w:r>
      <w:r w:rsidR="00AE52D1" w:rsidRPr="00F452FD">
        <w:rPr>
          <w:rFonts w:ascii="Cambria" w:hAnsi="Cambria" w:cs="Times New Roman"/>
        </w:rPr>
        <w:t>arrow down choices for citizens voting in elections</w:t>
      </w:r>
      <w:r w:rsidRPr="00F452FD">
        <w:rPr>
          <w:rFonts w:ascii="Cambria" w:hAnsi="Cambria" w:cs="Times New Roman"/>
        </w:rPr>
        <w:t>.</w:t>
      </w:r>
    </w:p>
    <w:p w:rsidR="00AE52D1" w:rsidRPr="00F452FD" w:rsidRDefault="00CD7BC5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e</w:t>
      </w:r>
      <w:r w:rsidR="00AE52D1" w:rsidRPr="00F452FD">
        <w:rPr>
          <w:rFonts w:ascii="Cambria" w:hAnsi="Cambria" w:cs="Times New Roman"/>
        </w:rPr>
        <w:t xml:space="preserve">nsure that </w:t>
      </w:r>
      <w:r w:rsidRPr="00F452FD">
        <w:rPr>
          <w:rFonts w:ascii="Cambria" w:hAnsi="Cambria" w:cs="Times New Roman"/>
        </w:rPr>
        <w:t xml:space="preserve">the </w:t>
      </w:r>
      <w:r w:rsidR="00AE52D1" w:rsidRPr="00F452FD">
        <w:rPr>
          <w:rFonts w:ascii="Cambria" w:hAnsi="Cambria" w:cs="Times New Roman"/>
        </w:rPr>
        <w:t>country remains a representative democracy</w:t>
      </w:r>
      <w:r w:rsidRPr="00F452FD">
        <w:rPr>
          <w:rFonts w:ascii="Cambria" w:hAnsi="Cambria" w:cs="Times New Roman"/>
        </w:rPr>
        <w:t>.</w:t>
      </w:r>
    </w:p>
    <w:p w:rsidR="00AE52D1" w:rsidRPr="00F452FD" w:rsidRDefault="00CD7BC5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k</w:t>
      </w:r>
      <w:r w:rsidR="00AE52D1" w:rsidRPr="00F452FD">
        <w:rPr>
          <w:rFonts w:ascii="Cambria" w:hAnsi="Cambria" w:cs="Times New Roman"/>
        </w:rPr>
        <w:t>eep certain types of political candidates out of power</w:t>
      </w:r>
      <w:r w:rsidRPr="00F452FD">
        <w:rPr>
          <w:rFonts w:ascii="Cambria" w:hAnsi="Cambria" w:cs="Times New Roman"/>
        </w:rPr>
        <w:t>.</w:t>
      </w:r>
    </w:p>
    <w:p w:rsidR="00AE52D1" w:rsidRPr="00F452FD" w:rsidRDefault="00CD7BC5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h</w:t>
      </w:r>
      <w:r w:rsidR="00AE52D1" w:rsidRPr="00F452FD">
        <w:rPr>
          <w:rFonts w:ascii="Cambria" w:hAnsi="Cambria" w:cs="Times New Roman"/>
        </w:rPr>
        <w:t>elp people with similar political ideas express their view</w:t>
      </w:r>
      <w:r w:rsidRPr="00F452FD">
        <w:rPr>
          <w:rFonts w:ascii="Cambria" w:hAnsi="Cambria" w:cs="Times New Roman"/>
        </w:rPr>
        <w:t>.</w:t>
      </w:r>
    </w:p>
    <w:p w:rsidR="00B1001D" w:rsidRPr="00F452FD" w:rsidRDefault="00B1001D" w:rsidP="00B1001D">
      <w:pPr>
        <w:pStyle w:val="NoSpacing"/>
        <w:ind w:left="1440"/>
        <w:rPr>
          <w:rFonts w:ascii="Cambria" w:hAnsi="Cambria" w:cs="Times New Roman"/>
        </w:rPr>
      </w:pPr>
    </w:p>
    <w:p w:rsidR="00AE52D1" w:rsidRPr="00F452FD" w:rsidRDefault="00AE52D1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 most important duty of the members of the General Assembly is to</w:t>
      </w:r>
    </w:p>
    <w:p w:rsidR="00AE52D1" w:rsidRPr="00F452FD" w:rsidRDefault="00CD7BC5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r</w:t>
      </w:r>
      <w:r w:rsidR="00AE52D1" w:rsidRPr="00F452FD">
        <w:rPr>
          <w:rFonts w:ascii="Cambria" w:hAnsi="Cambria" w:cs="Times New Roman"/>
        </w:rPr>
        <w:t>emove judges</w:t>
      </w:r>
      <w:r w:rsidRPr="00F452FD">
        <w:rPr>
          <w:rFonts w:ascii="Cambria" w:hAnsi="Cambria" w:cs="Times New Roman"/>
        </w:rPr>
        <w:t>.</w:t>
      </w:r>
    </w:p>
    <w:p w:rsidR="00AE52D1" w:rsidRPr="00F452FD" w:rsidRDefault="00CD7BC5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i</w:t>
      </w:r>
      <w:r w:rsidR="00AE52D1" w:rsidRPr="00F452FD">
        <w:rPr>
          <w:rFonts w:ascii="Cambria" w:hAnsi="Cambria" w:cs="Times New Roman"/>
        </w:rPr>
        <w:t>mpeach governors</w:t>
      </w:r>
      <w:r w:rsidRPr="00F452FD">
        <w:rPr>
          <w:rFonts w:ascii="Cambria" w:hAnsi="Cambria" w:cs="Times New Roman"/>
        </w:rPr>
        <w:t>.</w:t>
      </w:r>
    </w:p>
    <w:p w:rsidR="00AE52D1" w:rsidRPr="00F452FD" w:rsidRDefault="00CD7BC5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m</w:t>
      </w:r>
      <w:r w:rsidR="00AE52D1" w:rsidRPr="00F452FD">
        <w:rPr>
          <w:rFonts w:ascii="Cambria" w:hAnsi="Cambria" w:cs="Times New Roman"/>
        </w:rPr>
        <w:t>ake and amend laws</w:t>
      </w:r>
      <w:r w:rsidRPr="00F452FD">
        <w:rPr>
          <w:rFonts w:ascii="Cambria" w:hAnsi="Cambria" w:cs="Times New Roman"/>
        </w:rPr>
        <w:t>.</w:t>
      </w:r>
    </w:p>
    <w:p w:rsidR="00AE52D1" w:rsidRPr="00F452FD" w:rsidRDefault="00CD7BC5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r</w:t>
      </w:r>
      <w:r w:rsidR="00AE52D1" w:rsidRPr="00F452FD">
        <w:rPr>
          <w:rFonts w:ascii="Cambria" w:hAnsi="Cambria" w:cs="Times New Roman"/>
        </w:rPr>
        <w:t>egulate and license insurers</w:t>
      </w:r>
      <w:r w:rsidRPr="00F452FD">
        <w:rPr>
          <w:rFonts w:ascii="Cambria" w:hAnsi="Cambria" w:cs="Times New Roman"/>
        </w:rPr>
        <w:t>.</w:t>
      </w:r>
    </w:p>
    <w:p w:rsidR="00B1001D" w:rsidRPr="00F452FD" w:rsidRDefault="00B1001D" w:rsidP="00B1001D">
      <w:pPr>
        <w:pStyle w:val="NoSpacing"/>
        <w:ind w:left="1440"/>
        <w:rPr>
          <w:rFonts w:ascii="Cambria" w:hAnsi="Cambria" w:cs="Times New Roman"/>
        </w:rPr>
      </w:pPr>
    </w:p>
    <w:p w:rsidR="00AE52D1" w:rsidRPr="00F452FD" w:rsidRDefault="00AE52D1" w:rsidP="0009611B">
      <w:pPr>
        <w:pStyle w:val="NoSpacing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 xml:space="preserve">Use the following chart </w:t>
      </w:r>
      <w:r w:rsidR="00F452FD">
        <w:rPr>
          <w:rFonts w:ascii="Cambria" w:hAnsi="Cambria" w:cs="Times New Roman"/>
        </w:rPr>
        <w:t xml:space="preserve">to </w:t>
      </w:r>
      <w:r w:rsidRPr="00F452FD">
        <w:rPr>
          <w:rFonts w:ascii="Cambria" w:hAnsi="Cambria" w:cs="Times New Roman"/>
        </w:rPr>
        <w:t>answer the question</w:t>
      </w:r>
      <w:r w:rsidR="00F452FD">
        <w:rPr>
          <w:rFonts w:ascii="Cambria" w:hAnsi="Cambria" w:cs="Times New Roman"/>
        </w:rPr>
        <w:t xml:space="preserve"> below</w:t>
      </w:r>
      <w:r w:rsidRPr="00F452FD">
        <w:rPr>
          <w:rFonts w:ascii="Cambria" w:hAnsi="Cambria" w:cs="Times New Roman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45"/>
      </w:tblGrid>
      <w:tr w:rsidR="00AE52D1" w:rsidRPr="00F452FD" w:rsidTr="0009611B">
        <w:trPr>
          <w:trHeight w:val="322"/>
          <w:jc w:val="center"/>
        </w:trPr>
        <w:tc>
          <w:tcPr>
            <w:tcW w:w="6745" w:type="dxa"/>
            <w:shd w:val="clear" w:color="auto" w:fill="E7E6E6" w:themeFill="background2"/>
            <w:vAlign w:val="center"/>
          </w:tcPr>
          <w:p w:rsidR="00AE52D1" w:rsidRPr="00F452FD" w:rsidRDefault="00AE52D1" w:rsidP="0009611B">
            <w:pPr>
              <w:pStyle w:val="NoSpacing"/>
              <w:ind w:left="360"/>
              <w:jc w:val="center"/>
              <w:rPr>
                <w:rFonts w:ascii="Cambria" w:hAnsi="Cambria" w:cs="Times New Roman"/>
                <w:b/>
              </w:rPr>
            </w:pPr>
            <w:r w:rsidRPr="00F452FD">
              <w:rPr>
                <w:rFonts w:ascii="Cambria" w:hAnsi="Cambria" w:cs="Times New Roman"/>
                <w:b/>
              </w:rPr>
              <w:t>Qualifications of Members of the Georgia Senate</w:t>
            </w:r>
          </w:p>
        </w:tc>
      </w:tr>
      <w:tr w:rsidR="00AE52D1" w:rsidRPr="00F452FD" w:rsidTr="0009611B">
        <w:trPr>
          <w:trHeight w:val="322"/>
          <w:jc w:val="center"/>
        </w:trPr>
        <w:tc>
          <w:tcPr>
            <w:tcW w:w="6745" w:type="dxa"/>
            <w:vAlign w:val="center"/>
          </w:tcPr>
          <w:p w:rsidR="00AE52D1" w:rsidRPr="00F452FD" w:rsidRDefault="00AE52D1" w:rsidP="0009611B">
            <w:pPr>
              <w:pStyle w:val="NoSpacing"/>
              <w:ind w:left="360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</w:rPr>
              <w:t>Must be a citizen of the United States</w:t>
            </w:r>
          </w:p>
        </w:tc>
      </w:tr>
      <w:tr w:rsidR="00AE52D1" w:rsidRPr="00F452FD" w:rsidTr="0009611B">
        <w:trPr>
          <w:trHeight w:val="322"/>
          <w:jc w:val="center"/>
        </w:trPr>
        <w:tc>
          <w:tcPr>
            <w:tcW w:w="6745" w:type="dxa"/>
            <w:vAlign w:val="center"/>
          </w:tcPr>
          <w:p w:rsidR="00AE52D1" w:rsidRPr="00F452FD" w:rsidRDefault="00AE52D1" w:rsidP="0009611B">
            <w:pPr>
              <w:pStyle w:val="NoSpacing"/>
              <w:ind w:left="360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</w:rPr>
              <w:t>Must be at least 25 years old</w:t>
            </w:r>
          </w:p>
        </w:tc>
      </w:tr>
      <w:tr w:rsidR="00AE52D1" w:rsidRPr="00F452FD" w:rsidTr="0009611B">
        <w:trPr>
          <w:trHeight w:val="322"/>
          <w:jc w:val="center"/>
        </w:trPr>
        <w:tc>
          <w:tcPr>
            <w:tcW w:w="6745" w:type="dxa"/>
            <w:vAlign w:val="center"/>
          </w:tcPr>
          <w:p w:rsidR="00AE52D1" w:rsidRPr="00F452FD" w:rsidRDefault="00AE52D1" w:rsidP="0009611B">
            <w:pPr>
              <w:pStyle w:val="NoSpacing"/>
              <w:ind w:left="360"/>
              <w:jc w:val="center"/>
              <w:rPr>
                <w:rFonts w:ascii="Cambria" w:hAnsi="Cambria" w:cs="Times New Roman"/>
                <w:b/>
              </w:rPr>
            </w:pPr>
            <w:r w:rsidRPr="00F452FD">
              <w:rPr>
                <w:rFonts w:ascii="Cambria" w:hAnsi="Cambria" w:cs="Times New Roman"/>
                <w:b/>
              </w:rPr>
              <w:t>?</w:t>
            </w:r>
          </w:p>
        </w:tc>
      </w:tr>
    </w:tbl>
    <w:p w:rsidR="00B1001D" w:rsidRPr="00F452FD" w:rsidRDefault="00B1001D" w:rsidP="00B1001D">
      <w:pPr>
        <w:pStyle w:val="NoSpacing"/>
        <w:ind w:left="360"/>
        <w:rPr>
          <w:rFonts w:ascii="Cambria" w:hAnsi="Cambria" w:cs="Times New Roman"/>
        </w:rPr>
      </w:pPr>
    </w:p>
    <w:p w:rsidR="00AE52D1" w:rsidRPr="00F452FD" w:rsidRDefault="00AE52D1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Which of these best completes the chart?</w:t>
      </w:r>
    </w:p>
    <w:p w:rsidR="00AE52D1" w:rsidRPr="00F452FD" w:rsidRDefault="00AE52D1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Must be married by the time he or she takes office</w:t>
      </w:r>
    </w:p>
    <w:p w:rsidR="00AE52D1" w:rsidRPr="00F452FD" w:rsidRDefault="00AE52D1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Must have been a legal resident of Georgia for two years</w:t>
      </w:r>
    </w:p>
    <w:p w:rsidR="00AE52D1" w:rsidRPr="00F452FD" w:rsidRDefault="00AE52D1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Must be part of the same political party as the governor</w:t>
      </w:r>
    </w:p>
    <w:p w:rsidR="00AE52D1" w:rsidRPr="00F452FD" w:rsidRDefault="00AE52D1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Must own at least one piece of land in the state of Georgia</w:t>
      </w:r>
    </w:p>
    <w:p w:rsidR="0009611B" w:rsidRPr="00F452FD" w:rsidRDefault="0009611B" w:rsidP="0009611B">
      <w:pPr>
        <w:pStyle w:val="NoSpacing"/>
        <w:ind w:left="1440"/>
        <w:rPr>
          <w:rFonts w:ascii="Cambria" w:hAnsi="Cambria" w:cs="Times New Roman"/>
        </w:rPr>
      </w:pPr>
    </w:p>
    <w:p w:rsidR="00AE52D1" w:rsidRPr="00F452FD" w:rsidRDefault="00AE52D1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 xml:space="preserve">The Georgia General Assembly is comprised of the </w:t>
      </w:r>
    </w:p>
    <w:p w:rsidR="00AE52D1" w:rsidRPr="00F452FD" w:rsidRDefault="00CD7BC5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</w:t>
      </w:r>
      <w:r w:rsidR="00237ECB" w:rsidRPr="00F452FD">
        <w:rPr>
          <w:rFonts w:ascii="Cambria" w:hAnsi="Cambria" w:cs="Times New Roman"/>
        </w:rPr>
        <w:t>he Senate and the Cabinet</w:t>
      </w:r>
      <w:r w:rsidRPr="00F452FD">
        <w:rPr>
          <w:rFonts w:ascii="Cambria" w:hAnsi="Cambria" w:cs="Times New Roman"/>
        </w:rPr>
        <w:t>.</w:t>
      </w:r>
    </w:p>
    <w:p w:rsidR="00237ECB" w:rsidRPr="00F452FD" w:rsidRDefault="00CD7BC5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</w:t>
      </w:r>
      <w:r w:rsidR="00237ECB" w:rsidRPr="00F452FD">
        <w:rPr>
          <w:rFonts w:ascii="Cambria" w:hAnsi="Cambria" w:cs="Times New Roman"/>
        </w:rPr>
        <w:t>he Senate and the House of Representatives</w:t>
      </w:r>
      <w:r w:rsidRPr="00F452FD">
        <w:rPr>
          <w:rFonts w:ascii="Cambria" w:hAnsi="Cambria" w:cs="Times New Roman"/>
        </w:rPr>
        <w:t>.</w:t>
      </w:r>
    </w:p>
    <w:p w:rsidR="00237ECB" w:rsidRPr="00F452FD" w:rsidRDefault="00CD7BC5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</w:t>
      </w:r>
      <w:r w:rsidR="00237ECB" w:rsidRPr="00F452FD">
        <w:rPr>
          <w:rFonts w:ascii="Cambria" w:hAnsi="Cambria" w:cs="Times New Roman"/>
        </w:rPr>
        <w:t>he Cabinet and the House of Representatives</w:t>
      </w:r>
      <w:r w:rsidRPr="00F452FD">
        <w:rPr>
          <w:rFonts w:ascii="Cambria" w:hAnsi="Cambria" w:cs="Times New Roman"/>
        </w:rPr>
        <w:t>.</w:t>
      </w:r>
    </w:p>
    <w:p w:rsidR="00237ECB" w:rsidRPr="00F452FD" w:rsidRDefault="00CD7BC5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</w:t>
      </w:r>
      <w:r w:rsidR="00237ECB" w:rsidRPr="00F452FD">
        <w:rPr>
          <w:rFonts w:ascii="Cambria" w:hAnsi="Cambria" w:cs="Times New Roman"/>
        </w:rPr>
        <w:t>he House of Representatives and the Speaker</w:t>
      </w:r>
      <w:r w:rsidRPr="00F452FD">
        <w:rPr>
          <w:rFonts w:ascii="Cambria" w:hAnsi="Cambria" w:cs="Times New Roman"/>
        </w:rPr>
        <w:t>.</w:t>
      </w:r>
    </w:p>
    <w:p w:rsidR="00291824" w:rsidRPr="00F452FD" w:rsidRDefault="00291824" w:rsidP="00291824">
      <w:pPr>
        <w:pStyle w:val="NoSpacing"/>
        <w:ind w:left="360"/>
        <w:rPr>
          <w:rFonts w:ascii="Cambria" w:hAnsi="Cambria" w:cs="Times New Roman"/>
        </w:rPr>
      </w:pPr>
    </w:p>
    <w:p w:rsidR="00237ECB" w:rsidRPr="00F452FD" w:rsidRDefault="00237ECB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lastRenderedPageBreak/>
        <w:t>The members of the Georgia House of Representatives are elected by voters of Georgia and serve for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1 year</w:t>
      </w:r>
      <w:r w:rsidR="00CD7BC5" w:rsidRPr="00F452FD">
        <w:rPr>
          <w:rFonts w:ascii="Cambria" w:hAnsi="Cambria" w:cs="Times New Roman"/>
        </w:rPr>
        <w:t>.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2 years</w:t>
      </w:r>
      <w:r w:rsidR="00CD7BC5" w:rsidRPr="00F452FD">
        <w:rPr>
          <w:rFonts w:ascii="Cambria" w:hAnsi="Cambria" w:cs="Times New Roman"/>
        </w:rPr>
        <w:t>.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4 years</w:t>
      </w:r>
      <w:r w:rsidR="00CD7BC5" w:rsidRPr="00F452FD">
        <w:rPr>
          <w:rFonts w:ascii="Cambria" w:hAnsi="Cambria" w:cs="Times New Roman"/>
        </w:rPr>
        <w:t>.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6 years</w:t>
      </w:r>
      <w:r w:rsidR="00CD7BC5" w:rsidRPr="00F452FD">
        <w:rPr>
          <w:rFonts w:ascii="Cambria" w:hAnsi="Cambria" w:cs="Times New Roman"/>
        </w:rPr>
        <w:t>.</w:t>
      </w:r>
    </w:p>
    <w:p w:rsidR="0009611B" w:rsidRPr="00F452FD" w:rsidRDefault="0009611B" w:rsidP="0009611B">
      <w:pPr>
        <w:pStyle w:val="NoSpacing"/>
        <w:ind w:left="1440"/>
        <w:rPr>
          <w:rFonts w:ascii="Cambria" w:hAnsi="Cambria" w:cs="Times New Roman"/>
        </w:rPr>
      </w:pPr>
    </w:p>
    <w:p w:rsidR="00237ECB" w:rsidRPr="00F452FD" w:rsidRDefault="00237ECB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Which position serves as the leader of the Senate in the Georgia General Assembly?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Governor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Secretary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Lieutenant Governor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Speaker of the House</w:t>
      </w:r>
    </w:p>
    <w:p w:rsidR="00B1001D" w:rsidRPr="00F452FD" w:rsidRDefault="00B1001D" w:rsidP="00B1001D">
      <w:pPr>
        <w:pStyle w:val="NoSpacing"/>
        <w:ind w:left="1440"/>
        <w:rPr>
          <w:rFonts w:ascii="Cambria" w:hAnsi="Cambria" w:cs="Times New Roman"/>
        </w:rPr>
      </w:pPr>
    </w:p>
    <w:p w:rsidR="00237ECB" w:rsidRPr="00F452FD" w:rsidRDefault="00237ECB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Which position serves as the leader of the House in the Georgia General Assembly?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Governor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Secretary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Lieutenant Governor</w:t>
      </w:r>
    </w:p>
    <w:p w:rsidR="0009611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Speaker of the House</w:t>
      </w:r>
    </w:p>
    <w:p w:rsidR="00291824" w:rsidRPr="00F452FD" w:rsidRDefault="00291824" w:rsidP="0009611B">
      <w:pPr>
        <w:pStyle w:val="NoSpacing"/>
        <w:rPr>
          <w:rFonts w:ascii="Cambria" w:hAnsi="Cambria" w:cs="Times New Roman"/>
        </w:rPr>
      </w:pPr>
    </w:p>
    <w:p w:rsidR="00237ECB" w:rsidRPr="00F452FD" w:rsidRDefault="00237ECB" w:rsidP="0009611B">
      <w:pPr>
        <w:pStyle w:val="NoSpacing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 xml:space="preserve">Use the following chart </w:t>
      </w:r>
      <w:r w:rsidR="00F452FD">
        <w:rPr>
          <w:rFonts w:ascii="Cambria" w:hAnsi="Cambria" w:cs="Times New Roman"/>
        </w:rPr>
        <w:t xml:space="preserve">to </w:t>
      </w:r>
      <w:r w:rsidRPr="00F452FD">
        <w:rPr>
          <w:rFonts w:ascii="Cambria" w:hAnsi="Cambria" w:cs="Times New Roman"/>
        </w:rPr>
        <w:t>answer the question</w:t>
      </w:r>
      <w:r w:rsidR="00F452FD">
        <w:rPr>
          <w:rFonts w:ascii="Cambria" w:hAnsi="Cambria" w:cs="Times New Roman"/>
        </w:rPr>
        <w:t xml:space="preserve"> that follows</w:t>
      </w:r>
      <w:r w:rsidRPr="00F452FD">
        <w:rPr>
          <w:rFonts w:ascii="Cambria" w:hAnsi="Cambria" w:cs="Times New Roman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</w:tblGrid>
      <w:tr w:rsidR="00237ECB" w:rsidRPr="00F452FD" w:rsidTr="0009611B">
        <w:trPr>
          <w:jc w:val="center"/>
        </w:trPr>
        <w:tc>
          <w:tcPr>
            <w:tcW w:w="4765" w:type="dxa"/>
            <w:shd w:val="clear" w:color="auto" w:fill="E7E6E6" w:themeFill="background2"/>
            <w:vAlign w:val="center"/>
          </w:tcPr>
          <w:p w:rsidR="00237ECB" w:rsidRPr="00F452FD" w:rsidRDefault="00237ECB" w:rsidP="0009611B">
            <w:pPr>
              <w:pStyle w:val="NoSpacing"/>
              <w:ind w:left="360"/>
              <w:jc w:val="center"/>
              <w:rPr>
                <w:rFonts w:ascii="Cambria" w:hAnsi="Cambria" w:cs="Times New Roman"/>
                <w:b/>
              </w:rPr>
            </w:pPr>
            <w:r w:rsidRPr="00F452FD">
              <w:rPr>
                <w:rFonts w:ascii="Cambria" w:hAnsi="Cambria" w:cs="Times New Roman"/>
                <w:b/>
              </w:rPr>
              <w:t>?</w:t>
            </w:r>
          </w:p>
        </w:tc>
      </w:tr>
      <w:tr w:rsidR="00237ECB" w:rsidRPr="00F452FD" w:rsidTr="0009611B">
        <w:trPr>
          <w:jc w:val="center"/>
        </w:trPr>
        <w:tc>
          <w:tcPr>
            <w:tcW w:w="4765" w:type="dxa"/>
            <w:vAlign w:val="center"/>
          </w:tcPr>
          <w:p w:rsidR="00237ECB" w:rsidRPr="00F452FD" w:rsidRDefault="00237ECB" w:rsidP="0009611B">
            <w:pPr>
              <w:pStyle w:val="NoSpacing"/>
              <w:ind w:left="360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</w:rPr>
              <w:t>Must be at least 21 years of age</w:t>
            </w:r>
          </w:p>
          <w:p w:rsidR="00237ECB" w:rsidRPr="00F452FD" w:rsidRDefault="00237ECB" w:rsidP="0009611B">
            <w:pPr>
              <w:pStyle w:val="NoSpacing"/>
              <w:ind w:left="360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</w:rPr>
              <w:t>Minimum 1 year district resident</w:t>
            </w:r>
          </w:p>
          <w:p w:rsidR="00237ECB" w:rsidRPr="00F452FD" w:rsidRDefault="00237ECB" w:rsidP="0009611B">
            <w:pPr>
              <w:pStyle w:val="NoSpacing"/>
              <w:ind w:left="360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</w:rPr>
              <w:t>Minimum 2 years Georgia resident</w:t>
            </w:r>
          </w:p>
        </w:tc>
      </w:tr>
    </w:tbl>
    <w:p w:rsidR="00B1001D" w:rsidRPr="00F452FD" w:rsidRDefault="00B1001D" w:rsidP="00B1001D">
      <w:pPr>
        <w:pStyle w:val="NoSpacing"/>
        <w:ind w:left="360"/>
        <w:rPr>
          <w:rFonts w:ascii="Cambria" w:hAnsi="Cambria" w:cs="Times New Roman"/>
        </w:rPr>
      </w:pPr>
    </w:p>
    <w:p w:rsidR="00237ECB" w:rsidRPr="00F452FD" w:rsidRDefault="00237ECB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What would be the best title for this list?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“Requirements to be in the Georgia Senate”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“Requirements to run for Governor in Georgia”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“Requirements to run for Lieutenant Governor in Georgia”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“Requirements to be in the Georgia House of Representatives”</w:t>
      </w:r>
    </w:p>
    <w:p w:rsidR="0009611B" w:rsidRPr="00F452FD" w:rsidRDefault="0009611B" w:rsidP="0009611B">
      <w:pPr>
        <w:pStyle w:val="NoSpacing"/>
        <w:ind w:left="1440"/>
        <w:rPr>
          <w:rFonts w:ascii="Cambria" w:hAnsi="Cambria" w:cs="Times New Roman"/>
        </w:rPr>
      </w:pPr>
    </w:p>
    <w:p w:rsidR="00237ECB" w:rsidRPr="00F452FD" w:rsidRDefault="00237ECB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Who chooses who will be the Speaker of the House in the Georgia General Assembly?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 Governor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 Georgia Senate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 voters of Georgia</w:t>
      </w:r>
    </w:p>
    <w:p w:rsidR="00237ECB" w:rsidRPr="00F452FD" w:rsidRDefault="00237E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Members from the majority party in the House</w:t>
      </w:r>
    </w:p>
    <w:p w:rsidR="0009611B" w:rsidRPr="00F452FD" w:rsidRDefault="0009611B" w:rsidP="0009611B">
      <w:pPr>
        <w:pStyle w:val="NoSpacing"/>
        <w:ind w:left="1440"/>
        <w:rPr>
          <w:rFonts w:ascii="Cambria" w:hAnsi="Cambria" w:cs="Times New Roman"/>
        </w:rPr>
      </w:pPr>
    </w:p>
    <w:p w:rsidR="00237ECB" w:rsidRPr="00F452FD" w:rsidRDefault="00237ECB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Which of these best defines a bicameral legislature</w:t>
      </w:r>
    </w:p>
    <w:p w:rsidR="00237ECB" w:rsidRPr="00F452FD" w:rsidRDefault="00561741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g</w:t>
      </w:r>
      <w:r w:rsidR="00237ECB" w:rsidRPr="00F452FD">
        <w:rPr>
          <w:rFonts w:ascii="Cambria" w:hAnsi="Cambria" w:cs="Times New Roman"/>
        </w:rPr>
        <w:t>overning body made of two houses</w:t>
      </w:r>
      <w:r w:rsidRPr="00F452FD">
        <w:rPr>
          <w:rFonts w:ascii="Cambria" w:hAnsi="Cambria" w:cs="Times New Roman"/>
        </w:rPr>
        <w:t>.</w:t>
      </w:r>
    </w:p>
    <w:p w:rsidR="00237ECB" w:rsidRPr="00F452FD" w:rsidRDefault="00561741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g</w:t>
      </w:r>
      <w:r w:rsidR="00237ECB" w:rsidRPr="00F452FD">
        <w:rPr>
          <w:rFonts w:ascii="Cambria" w:hAnsi="Cambria" w:cs="Times New Roman"/>
        </w:rPr>
        <w:t>overnment made up of only two leaders</w:t>
      </w:r>
      <w:r w:rsidRPr="00F452FD">
        <w:rPr>
          <w:rFonts w:ascii="Cambria" w:hAnsi="Cambria" w:cs="Times New Roman"/>
        </w:rPr>
        <w:t>.</w:t>
      </w:r>
    </w:p>
    <w:p w:rsidR="00237ECB" w:rsidRPr="00F452FD" w:rsidRDefault="00561741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g</w:t>
      </w:r>
      <w:r w:rsidR="00237ECB" w:rsidRPr="00F452FD">
        <w:rPr>
          <w:rFonts w:ascii="Cambria" w:hAnsi="Cambria" w:cs="Times New Roman"/>
        </w:rPr>
        <w:t>overnment that requires four year terms</w:t>
      </w:r>
      <w:r w:rsidRPr="00F452FD">
        <w:rPr>
          <w:rFonts w:ascii="Cambria" w:hAnsi="Cambria" w:cs="Times New Roman"/>
        </w:rPr>
        <w:t>.</w:t>
      </w:r>
    </w:p>
    <w:p w:rsidR="00237ECB" w:rsidRPr="00F452FD" w:rsidRDefault="00561741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g</w:t>
      </w:r>
      <w:r w:rsidR="00237ECB" w:rsidRPr="00F452FD">
        <w:rPr>
          <w:rFonts w:ascii="Cambria" w:hAnsi="Cambria" w:cs="Times New Roman"/>
        </w:rPr>
        <w:t>overning body that is unfair to its people</w:t>
      </w:r>
      <w:r w:rsidRPr="00F452FD">
        <w:rPr>
          <w:rFonts w:ascii="Cambria" w:hAnsi="Cambria" w:cs="Times New Roman"/>
        </w:rPr>
        <w:t>.</w:t>
      </w:r>
    </w:p>
    <w:p w:rsidR="0009611B" w:rsidRPr="00F452FD" w:rsidRDefault="0009611B" w:rsidP="0009611B">
      <w:pPr>
        <w:pStyle w:val="NoSpacing"/>
        <w:ind w:left="1440"/>
        <w:rPr>
          <w:rFonts w:ascii="Cambria" w:hAnsi="Cambria" w:cs="Times New Roman"/>
        </w:rPr>
      </w:pPr>
    </w:p>
    <w:p w:rsidR="00237ECB" w:rsidRPr="00F452FD" w:rsidRDefault="00237ECB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Before a Bill can move to a “floor vote” in the General Assembly, it must first pass through</w:t>
      </w:r>
    </w:p>
    <w:p w:rsidR="00B1001D" w:rsidRPr="00F452FD" w:rsidRDefault="00B1001D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  <w:sectPr w:rsidR="00B1001D" w:rsidRPr="00F452FD" w:rsidSect="000961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7ECB" w:rsidRPr="00F452FD" w:rsidRDefault="00561741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lastRenderedPageBreak/>
        <w:t>a</w:t>
      </w:r>
      <w:r w:rsidR="00237ECB" w:rsidRPr="00F452FD">
        <w:rPr>
          <w:rFonts w:ascii="Cambria" w:hAnsi="Cambria" w:cs="Times New Roman"/>
        </w:rPr>
        <w:t xml:space="preserve"> majority vote</w:t>
      </w:r>
      <w:r w:rsidRPr="00F452FD">
        <w:rPr>
          <w:rFonts w:ascii="Cambria" w:hAnsi="Cambria" w:cs="Times New Roman"/>
        </w:rPr>
        <w:t>.</w:t>
      </w:r>
    </w:p>
    <w:p w:rsidR="00237ECB" w:rsidRPr="00F452FD" w:rsidRDefault="00561741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a</w:t>
      </w:r>
      <w:r w:rsidR="00237ECB" w:rsidRPr="00F452FD">
        <w:rPr>
          <w:rFonts w:ascii="Cambria" w:hAnsi="Cambria" w:cs="Times New Roman"/>
        </w:rPr>
        <w:t xml:space="preserve"> judicial review</w:t>
      </w:r>
      <w:r w:rsidRPr="00F452FD">
        <w:rPr>
          <w:rFonts w:ascii="Cambria" w:hAnsi="Cambria" w:cs="Times New Roman"/>
        </w:rPr>
        <w:t>.</w:t>
      </w:r>
    </w:p>
    <w:p w:rsidR="00237ECB" w:rsidRPr="00F452FD" w:rsidRDefault="00561741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c</w:t>
      </w:r>
      <w:r w:rsidR="00237ECB" w:rsidRPr="00F452FD">
        <w:rPr>
          <w:rFonts w:ascii="Cambria" w:hAnsi="Cambria" w:cs="Times New Roman"/>
        </w:rPr>
        <w:t>ommittee consideration</w:t>
      </w:r>
      <w:r w:rsidRPr="00F452FD">
        <w:rPr>
          <w:rFonts w:ascii="Cambria" w:hAnsi="Cambria" w:cs="Times New Roman"/>
        </w:rPr>
        <w:t>.</w:t>
      </w:r>
    </w:p>
    <w:p w:rsidR="00B1001D" w:rsidRPr="00F452FD" w:rsidRDefault="00561741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  <w:sectPr w:rsidR="00B1001D" w:rsidRPr="00F452FD" w:rsidSect="00B100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452FD">
        <w:rPr>
          <w:rFonts w:ascii="Cambria" w:hAnsi="Cambria" w:cs="Times New Roman"/>
        </w:rPr>
        <w:t>e</w:t>
      </w:r>
      <w:r w:rsidR="00237ECB" w:rsidRPr="00F452FD">
        <w:rPr>
          <w:rFonts w:ascii="Cambria" w:hAnsi="Cambria" w:cs="Times New Roman"/>
        </w:rPr>
        <w:t>xecutive consideration</w:t>
      </w:r>
      <w:r w:rsidRPr="00F452FD">
        <w:rPr>
          <w:rFonts w:ascii="Cambria" w:hAnsi="Cambria" w:cs="Times New Roman"/>
        </w:rPr>
        <w:t>.</w:t>
      </w:r>
    </w:p>
    <w:p w:rsidR="00A35CFE" w:rsidRPr="00F452FD" w:rsidRDefault="00A35CFE" w:rsidP="00A35CFE">
      <w:pPr>
        <w:pStyle w:val="NoSpacing"/>
        <w:rPr>
          <w:rFonts w:ascii="Cambria" w:hAnsi="Cambria" w:cs="Times New Roman"/>
        </w:rPr>
      </w:pPr>
    </w:p>
    <w:p w:rsidR="00F452FD" w:rsidRDefault="00F452FD" w:rsidP="00A35CFE">
      <w:pPr>
        <w:pStyle w:val="NoSpacing"/>
        <w:rPr>
          <w:rFonts w:ascii="Cambria" w:hAnsi="Cambria" w:cs="Times New Roman"/>
        </w:rPr>
      </w:pPr>
    </w:p>
    <w:p w:rsidR="00F452FD" w:rsidRDefault="00F452FD" w:rsidP="00A35CFE">
      <w:pPr>
        <w:pStyle w:val="NoSpacing"/>
        <w:rPr>
          <w:rFonts w:ascii="Cambria" w:hAnsi="Cambria" w:cs="Times New Roman"/>
        </w:rPr>
      </w:pPr>
    </w:p>
    <w:p w:rsidR="00F452FD" w:rsidRDefault="00F452FD" w:rsidP="00A35CFE">
      <w:pPr>
        <w:pStyle w:val="NoSpacing"/>
        <w:rPr>
          <w:rFonts w:ascii="Cambria" w:hAnsi="Cambria" w:cs="Times New Roman"/>
        </w:rPr>
      </w:pPr>
    </w:p>
    <w:p w:rsidR="00F452FD" w:rsidRDefault="00F452FD" w:rsidP="00A35CFE">
      <w:pPr>
        <w:pStyle w:val="NoSpacing"/>
        <w:rPr>
          <w:rFonts w:ascii="Cambria" w:hAnsi="Cambria" w:cs="Times New Roman"/>
        </w:rPr>
      </w:pPr>
    </w:p>
    <w:p w:rsidR="00F452FD" w:rsidRDefault="00F452FD" w:rsidP="00A35CFE">
      <w:pPr>
        <w:pStyle w:val="NoSpacing"/>
        <w:rPr>
          <w:rFonts w:ascii="Cambria" w:hAnsi="Cambria" w:cs="Times New Roman"/>
        </w:rPr>
      </w:pPr>
    </w:p>
    <w:p w:rsidR="00F452FD" w:rsidRDefault="00F452FD" w:rsidP="00A35CFE">
      <w:pPr>
        <w:pStyle w:val="NoSpacing"/>
        <w:rPr>
          <w:rFonts w:ascii="Cambria" w:hAnsi="Cambria" w:cs="Times New Roman"/>
        </w:rPr>
      </w:pPr>
    </w:p>
    <w:p w:rsidR="00F452FD" w:rsidRDefault="00F452FD" w:rsidP="00A35CFE">
      <w:pPr>
        <w:pStyle w:val="NoSpacing"/>
        <w:rPr>
          <w:rFonts w:ascii="Cambria" w:hAnsi="Cambria" w:cs="Times New Roman"/>
        </w:rPr>
      </w:pPr>
    </w:p>
    <w:p w:rsidR="00A35CFE" w:rsidRPr="00F452FD" w:rsidRDefault="00A35CFE" w:rsidP="00A35CFE">
      <w:pPr>
        <w:pStyle w:val="NoSpacing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lastRenderedPageBreak/>
        <w:t>Use the following choices to answer questions #21-23.</w:t>
      </w:r>
    </w:p>
    <w:p w:rsidR="00B1001D" w:rsidRPr="00F452FD" w:rsidRDefault="00B1001D" w:rsidP="00A35CFE">
      <w:pPr>
        <w:pStyle w:val="NoSpacing"/>
        <w:rPr>
          <w:rFonts w:ascii="Cambria" w:hAnsi="Cambria" w:cs="Times New Roman"/>
        </w:rPr>
      </w:pPr>
    </w:p>
    <w:p w:rsidR="00B1001D" w:rsidRPr="00F452FD" w:rsidRDefault="00B1001D" w:rsidP="00A35CFE">
      <w:pPr>
        <w:pStyle w:val="NoSpacing"/>
        <w:rPr>
          <w:rFonts w:ascii="Cambria" w:hAnsi="Cambria" w:cs="Times New Roman"/>
        </w:rPr>
        <w:sectPr w:rsidR="00B1001D" w:rsidRPr="00F452FD" w:rsidSect="000961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CFE" w:rsidRPr="00F452FD" w:rsidRDefault="00A35CFE" w:rsidP="00B1001D">
      <w:pPr>
        <w:pStyle w:val="NoSpacing"/>
        <w:numPr>
          <w:ilvl w:val="0"/>
          <w:numId w:val="4"/>
        </w:numPr>
        <w:ind w:left="360"/>
        <w:jc w:val="center"/>
        <w:rPr>
          <w:rFonts w:ascii="Cambria" w:hAnsi="Cambria" w:cs="Times New Roman"/>
          <w:b/>
        </w:rPr>
      </w:pPr>
      <w:r w:rsidRPr="00F452FD">
        <w:rPr>
          <w:rFonts w:ascii="Cambria" w:hAnsi="Cambria" w:cs="Times New Roman"/>
          <w:b/>
        </w:rPr>
        <w:lastRenderedPageBreak/>
        <w:t>Standing Committee</w:t>
      </w:r>
    </w:p>
    <w:p w:rsidR="00A35CFE" w:rsidRPr="00F452FD" w:rsidRDefault="00A35CFE" w:rsidP="00B1001D">
      <w:pPr>
        <w:pStyle w:val="NoSpacing"/>
        <w:numPr>
          <w:ilvl w:val="0"/>
          <w:numId w:val="4"/>
        </w:numPr>
        <w:ind w:left="360"/>
        <w:jc w:val="center"/>
        <w:rPr>
          <w:rFonts w:ascii="Cambria" w:hAnsi="Cambria" w:cs="Times New Roman"/>
          <w:b/>
        </w:rPr>
      </w:pPr>
      <w:r w:rsidRPr="00F452FD">
        <w:rPr>
          <w:rFonts w:ascii="Cambria" w:hAnsi="Cambria" w:cs="Times New Roman"/>
          <w:b/>
        </w:rPr>
        <w:lastRenderedPageBreak/>
        <w:t>Conference Committee</w:t>
      </w:r>
    </w:p>
    <w:p w:rsidR="00A35CFE" w:rsidRPr="00F452FD" w:rsidRDefault="00A35CFE" w:rsidP="00B1001D">
      <w:pPr>
        <w:pStyle w:val="NoSpacing"/>
        <w:numPr>
          <w:ilvl w:val="0"/>
          <w:numId w:val="4"/>
        </w:numPr>
        <w:ind w:left="360"/>
        <w:jc w:val="center"/>
        <w:rPr>
          <w:rFonts w:ascii="Cambria" w:hAnsi="Cambria" w:cs="Times New Roman"/>
          <w:b/>
        </w:rPr>
      </w:pPr>
      <w:r w:rsidRPr="00F452FD">
        <w:rPr>
          <w:rFonts w:ascii="Cambria" w:hAnsi="Cambria" w:cs="Times New Roman"/>
          <w:b/>
        </w:rPr>
        <w:lastRenderedPageBreak/>
        <w:t>Joint Committee</w:t>
      </w:r>
    </w:p>
    <w:p w:rsidR="00A35CFE" w:rsidRPr="00F452FD" w:rsidRDefault="00A35CFE" w:rsidP="00A35CFE">
      <w:pPr>
        <w:pStyle w:val="NoSpacing"/>
        <w:ind w:left="720"/>
        <w:jc w:val="center"/>
        <w:rPr>
          <w:rFonts w:ascii="Cambria" w:hAnsi="Cambria" w:cs="Times New Roman"/>
          <w:b/>
        </w:rPr>
        <w:sectPr w:rsidR="00A35CFE" w:rsidRPr="00F452FD" w:rsidSect="00B1001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1001D" w:rsidRPr="00F452FD" w:rsidRDefault="00B1001D" w:rsidP="00B1001D">
      <w:pPr>
        <w:pStyle w:val="NoSpacing"/>
        <w:ind w:left="360"/>
        <w:rPr>
          <w:rFonts w:ascii="Cambria" w:hAnsi="Cambria" w:cs="Times New Roman"/>
        </w:rPr>
      </w:pPr>
    </w:p>
    <w:p w:rsidR="00A35CFE" w:rsidRPr="00F452FD" w:rsidRDefault="00A35CFE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This committee contains members from both houses who meet to solve specific problems.</w:t>
      </w:r>
    </w:p>
    <w:p w:rsidR="00B1001D" w:rsidRPr="00F452FD" w:rsidRDefault="00B1001D" w:rsidP="00B1001D">
      <w:pPr>
        <w:pStyle w:val="NoSpacing"/>
        <w:ind w:left="360"/>
        <w:rPr>
          <w:rFonts w:ascii="Cambria" w:hAnsi="Cambria" w:cs="Times New Roman"/>
        </w:rPr>
      </w:pPr>
    </w:p>
    <w:p w:rsidR="00B1001D" w:rsidRPr="00F452FD" w:rsidRDefault="00561741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This committee meets when</w:t>
      </w:r>
      <w:r w:rsidR="00A35CFE" w:rsidRPr="00F452FD">
        <w:rPr>
          <w:rFonts w:ascii="Cambria" w:hAnsi="Cambria" w:cs="Times New Roman"/>
        </w:rPr>
        <w:t xml:space="preserve"> both houses have their own versions</w:t>
      </w:r>
      <w:r w:rsidR="009E6B7B">
        <w:rPr>
          <w:rFonts w:ascii="Cambria" w:hAnsi="Cambria" w:cs="Times New Roman"/>
        </w:rPr>
        <w:t>,</w:t>
      </w:r>
      <w:r w:rsidR="00A35CFE" w:rsidRPr="00F452FD">
        <w:rPr>
          <w:rFonts w:ascii="Cambria" w:hAnsi="Cambria" w:cs="Times New Roman"/>
        </w:rPr>
        <w:t xml:space="preserve"> </w:t>
      </w:r>
      <w:r w:rsidR="009E6B7B">
        <w:rPr>
          <w:rFonts w:ascii="Cambria" w:hAnsi="Cambria" w:cs="Times New Roman"/>
        </w:rPr>
        <w:t xml:space="preserve">with different wording, </w:t>
      </w:r>
      <w:r w:rsidR="00A35CFE" w:rsidRPr="00F452FD">
        <w:rPr>
          <w:rFonts w:ascii="Cambria" w:hAnsi="Cambria" w:cs="Times New Roman"/>
        </w:rPr>
        <w:t>of a bill.  The members</w:t>
      </w:r>
      <w:r w:rsidR="009E6B7B">
        <w:rPr>
          <w:rFonts w:ascii="Cambria" w:hAnsi="Cambria" w:cs="Times New Roman"/>
        </w:rPr>
        <w:t xml:space="preserve"> gather to create one bill </w:t>
      </w:r>
      <w:r w:rsidR="00A35CFE" w:rsidRPr="00F452FD">
        <w:rPr>
          <w:rFonts w:ascii="Cambria" w:hAnsi="Cambria" w:cs="Times New Roman"/>
        </w:rPr>
        <w:t>they both can agree on.</w:t>
      </w:r>
    </w:p>
    <w:p w:rsidR="00B1001D" w:rsidRPr="00F452FD" w:rsidRDefault="00B1001D" w:rsidP="00B1001D">
      <w:pPr>
        <w:pStyle w:val="NoSpacing"/>
        <w:ind w:left="360"/>
        <w:rPr>
          <w:rFonts w:ascii="Cambria" w:hAnsi="Cambria" w:cs="Times New Roman"/>
        </w:rPr>
      </w:pPr>
    </w:p>
    <w:p w:rsidR="00A35CFE" w:rsidRPr="00F452FD" w:rsidRDefault="00A35CFE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This committee is permanent, meeting from session to session.</w:t>
      </w:r>
    </w:p>
    <w:p w:rsidR="00237ECB" w:rsidRPr="00F452FD" w:rsidRDefault="00237ECB" w:rsidP="009D5A07">
      <w:pPr>
        <w:pStyle w:val="NoSpacing"/>
        <w:rPr>
          <w:rFonts w:ascii="Cambria" w:hAnsi="Cambria"/>
        </w:rPr>
      </w:pPr>
    </w:p>
    <w:p w:rsidR="00A35CFE" w:rsidRPr="00F452FD" w:rsidRDefault="00A35CFE" w:rsidP="00A35CFE">
      <w:pPr>
        <w:pStyle w:val="NoSpacing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Use the paragraph below to answer the question that follows.</w:t>
      </w:r>
    </w:p>
    <w:p w:rsidR="006B049B" w:rsidRPr="00F452FD" w:rsidRDefault="006B049B" w:rsidP="00A35CFE">
      <w:pPr>
        <w:pStyle w:val="NoSpacing"/>
        <w:rPr>
          <w:rFonts w:ascii="Cambria" w:hAnsi="Cambria" w:cs="Times New Roman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7740"/>
      </w:tblGrid>
      <w:tr w:rsidR="00A35CFE" w:rsidRPr="00F452FD" w:rsidTr="009E6B7B">
        <w:trPr>
          <w:trHeight w:val="1313"/>
        </w:trPr>
        <w:tc>
          <w:tcPr>
            <w:tcW w:w="7740" w:type="dxa"/>
            <w:vAlign w:val="center"/>
          </w:tcPr>
          <w:p w:rsidR="00A35CFE" w:rsidRPr="00F452FD" w:rsidRDefault="00A35CFE" w:rsidP="00B1001D">
            <w:pPr>
              <w:pStyle w:val="NoSpacing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</w:rPr>
              <w:t>The Georgia House of Representatives introduces a bill that would give more power to teachers in determining what students have to learn.  About the same time, the Georgia Senate also introduces a bill that would give teachers more control of the curriculum.</w:t>
            </w:r>
          </w:p>
        </w:tc>
      </w:tr>
    </w:tbl>
    <w:p w:rsidR="006B049B" w:rsidRPr="00F452FD" w:rsidRDefault="006B049B" w:rsidP="006B049B">
      <w:pPr>
        <w:pStyle w:val="NoSpacing"/>
        <w:ind w:left="360"/>
        <w:rPr>
          <w:rFonts w:ascii="Cambria" w:hAnsi="Cambria" w:cs="Times New Roman"/>
        </w:rPr>
      </w:pPr>
    </w:p>
    <w:p w:rsidR="00A35CFE" w:rsidRPr="00F452FD" w:rsidRDefault="00A35CFE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 xml:space="preserve">Which statement </w:t>
      </w:r>
      <w:r w:rsidR="00B1001D" w:rsidRPr="00F452FD">
        <w:rPr>
          <w:rFonts w:ascii="Cambria" w:hAnsi="Cambria" w:cs="Times New Roman"/>
        </w:rPr>
        <w:t>describes</w:t>
      </w:r>
      <w:r w:rsidRPr="00F452FD">
        <w:rPr>
          <w:rFonts w:ascii="Cambria" w:hAnsi="Cambria" w:cs="Times New Roman"/>
        </w:rPr>
        <w:t xml:space="preserve"> what would most likely happen next?</w:t>
      </w:r>
    </w:p>
    <w:p w:rsidR="00A35CFE" w:rsidRPr="00F452FD" w:rsidRDefault="00A35CFE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There would be two laws that would deal with almost the same issue.</w:t>
      </w:r>
    </w:p>
    <w:p w:rsidR="00A35CFE" w:rsidRPr="00F452FD" w:rsidRDefault="00A35CFE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There would be a vote by the citizens of Georgia to see which bill became law.</w:t>
      </w:r>
    </w:p>
    <w:p w:rsidR="00A35CFE" w:rsidRPr="00F452FD" w:rsidRDefault="00A35CFE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 Governor would be left to decide which bill would be best for Georgia’s students.</w:t>
      </w:r>
    </w:p>
    <w:p w:rsidR="00A35CFE" w:rsidRPr="00F452FD" w:rsidRDefault="00A35CFE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 bill would be sent to a joint committee</w:t>
      </w:r>
      <w:r w:rsidR="00B1001D" w:rsidRPr="00F452FD">
        <w:rPr>
          <w:rFonts w:ascii="Cambria" w:hAnsi="Cambria" w:cs="Times New Roman"/>
        </w:rPr>
        <w:t xml:space="preserve"> to make a single version of the two bills.</w:t>
      </w:r>
    </w:p>
    <w:p w:rsidR="003E4257" w:rsidRPr="00F452FD" w:rsidRDefault="003E4257" w:rsidP="003E4257">
      <w:pPr>
        <w:pStyle w:val="NoSpacing"/>
        <w:ind w:left="1440"/>
        <w:rPr>
          <w:rFonts w:ascii="Cambria" w:hAnsi="Cambria" w:cs="Times New Roman"/>
        </w:rPr>
      </w:pPr>
    </w:p>
    <w:p w:rsidR="006B049B" w:rsidRPr="00F452FD" w:rsidRDefault="006B049B" w:rsidP="00291824">
      <w:pPr>
        <w:pStyle w:val="NoSpacing"/>
        <w:numPr>
          <w:ilvl w:val="0"/>
          <w:numId w:val="8"/>
        </w:numPr>
        <w:ind w:left="450" w:hanging="45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When would a bill go to a conference committee in Congress?</w:t>
      </w:r>
    </w:p>
    <w:p w:rsidR="006B049B" w:rsidRPr="00F452FD" w:rsidRDefault="00291824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 bill is pig</w:t>
      </w:r>
      <w:r w:rsidR="006B049B" w:rsidRPr="00F452FD">
        <w:rPr>
          <w:rFonts w:ascii="Cambria" w:hAnsi="Cambria" w:cs="Times New Roman"/>
        </w:rPr>
        <w:t>eonholed</w:t>
      </w:r>
      <w:r w:rsidR="003E4257" w:rsidRPr="00F452FD">
        <w:rPr>
          <w:rFonts w:ascii="Cambria" w:hAnsi="Cambria" w:cs="Times New Roman"/>
        </w:rPr>
        <w:t xml:space="preserve"> in a Senate standing committee</w:t>
      </w:r>
      <w:r w:rsidRPr="00F452FD">
        <w:rPr>
          <w:rFonts w:ascii="Cambria" w:hAnsi="Cambria" w:cs="Times New Roman"/>
        </w:rPr>
        <w:t>.</w:t>
      </w:r>
    </w:p>
    <w:p w:rsidR="003E4257" w:rsidRPr="00F452FD" w:rsidRDefault="003E4257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Congress has to decide whether to override a presidential veto</w:t>
      </w:r>
      <w:r w:rsidR="00291824" w:rsidRPr="00F452FD">
        <w:rPr>
          <w:rFonts w:ascii="Cambria" w:hAnsi="Cambria" w:cs="Times New Roman"/>
        </w:rPr>
        <w:t>.</w:t>
      </w:r>
    </w:p>
    <w:p w:rsidR="003E4257" w:rsidRPr="00F452FD" w:rsidRDefault="003E4257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 bill dies in the House of Representatives but passes the Senate</w:t>
      </w:r>
      <w:r w:rsidR="00291824" w:rsidRPr="00F452FD">
        <w:rPr>
          <w:rFonts w:ascii="Cambria" w:hAnsi="Cambria" w:cs="Times New Roman"/>
        </w:rPr>
        <w:t>.</w:t>
      </w:r>
    </w:p>
    <w:p w:rsidR="003E4257" w:rsidRPr="00F452FD" w:rsidRDefault="003E4257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 House of Representatives and Senate pass different versions of a bill</w:t>
      </w:r>
      <w:r w:rsidR="00291824" w:rsidRPr="00F452FD">
        <w:rPr>
          <w:rFonts w:ascii="Cambria" w:hAnsi="Cambria" w:cs="Times New Roman"/>
        </w:rPr>
        <w:t>.</w:t>
      </w:r>
    </w:p>
    <w:p w:rsidR="00B1001D" w:rsidRPr="00F452FD" w:rsidRDefault="00B1001D" w:rsidP="00B1001D">
      <w:pPr>
        <w:pStyle w:val="NoSpacing"/>
        <w:ind w:left="1440"/>
        <w:rPr>
          <w:rFonts w:ascii="Cambria" w:hAnsi="Cambria" w:cs="Times New Roman"/>
        </w:rPr>
      </w:pPr>
    </w:p>
    <w:p w:rsidR="00A35CFE" w:rsidRPr="00F452FD" w:rsidRDefault="00A35CFE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 xml:space="preserve">Choose the best answer to this statement: “After a bill is </w:t>
      </w:r>
      <w:r w:rsidR="009E6B7B" w:rsidRPr="00F452FD">
        <w:rPr>
          <w:rFonts w:ascii="Cambria" w:hAnsi="Cambria" w:cs="Times New Roman"/>
        </w:rPr>
        <w:t>INTRODUCED</w:t>
      </w:r>
      <w:r w:rsidRPr="00F452FD">
        <w:rPr>
          <w:rFonts w:ascii="Cambria" w:hAnsi="Cambria" w:cs="Times New Roman"/>
        </w:rPr>
        <w:t xml:space="preserve"> in the legislative</w:t>
      </w:r>
      <w:r w:rsidR="006B049B" w:rsidRPr="00F452FD">
        <w:rPr>
          <w:rFonts w:ascii="Cambria" w:hAnsi="Cambria" w:cs="Times New Roman"/>
        </w:rPr>
        <w:t xml:space="preserve"> branch, the bill ______</w:t>
      </w:r>
      <w:r w:rsidRPr="00F452FD">
        <w:rPr>
          <w:rFonts w:ascii="Cambria" w:hAnsi="Cambria" w:cs="Times New Roman"/>
        </w:rPr>
        <w:t>______.”</w:t>
      </w:r>
    </w:p>
    <w:p w:rsidR="00A35CFE" w:rsidRPr="00F452FD" w:rsidRDefault="00291824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b</w:t>
      </w:r>
      <w:r w:rsidR="00A35CFE" w:rsidRPr="00F452FD">
        <w:rPr>
          <w:rFonts w:ascii="Cambria" w:hAnsi="Cambria" w:cs="Times New Roman"/>
        </w:rPr>
        <w:t>ecomes law</w:t>
      </w:r>
      <w:r w:rsidRPr="00F452FD">
        <w:rPr>
          <w:rFonts w:ascii="Cambria" w:hAnsi="Cambria" w:cs="Times New Roman"/>
        </w:rPr>
        <w:t>.</w:t>
      </w:r>
    </w:p>
    <w:p w:rsidR="00A35CFE" w:rsidRPr="00F452FD" w:rsidRDefault="00291824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i</w:t>
      </w:r>
      <w:r w:rsidR="00A35CFE" w:rsidRPr="00F452FD">
        <w:rPr>
          <w:rFonts w:ascii="Cambria" w:hAnsi="Cambria" w:cs="Times New Roman"/>
        </w:rPr>
        <w:t>s voted on by the house that introduced it</w:t>
      </w:r>
      <w:r w:rsidRPr="00F452FD">
        <w:rPr>
          <w:rFonts w:ascii="Cambria" w:hAnsi="Cambria" w:cs="Times New Roman"/>
        </w:rPr>
        <w:t>.</w:t>
      </w:r>
    </w:p>
    <w:p w:rsidR="00A35CFE" w:rsidRPr="00F452FD" w:rsidRDefault="00291824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r</w:t>
      </w:r>
      <w:r w:rsidR="00A35CFE" w:rsidRPr="00F452FD">
        <w:rPr>
          <w:rFonts w:ascii="Cambria" w:hAnsi="Cambria" w:cs="Times New Roman"/>
        </w:rPr>
        <w:t>eceives comments from the Executive branch</w:t>
      </w:r>
      <w:r w:rsidRPr="00F452FD">
        <w:rPr>
          <w:rFonts w:ascii="Cambria" w:hAnsi="Cambria" w:cs="Times New Roman"/>
        </w:rPr>
        <w:t>.</w:t>
      </w:r>
    </w:p>
    <w:p w:rsidR="00A35CFE" w:rsidRPr="00F452FD" w:rsidRDefault="00291824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is s</w:t>
      </w:r>
      <w:r w:rsidR="00A35CFE" w:rsidRPr="00F452FD">
        <w:rPr>
          <w:rFonts w:ascii="Cambria" w:hAnsi="Cambria" w:cs="Times New Roman"/>
        </w:rPr>
        <w:t>ent to a committee for study and discussion</w:t>
      </w:r>
      <w:r w:rsidRPr="00F452FD">
        <w:rPr>
          <w:rFonts w:ascii="Cambria" w:hAnsi="Cambria" w:cs="Times New Roman"/>
        </w:rPr>
        <w:t>.</w:t>
      </w:r>
    </w:p>
    <w:p w:rsidR="003E4257" w:rsidRPr="00F452FD" w:rsidRDefault="003E4257" w:rsidP="003E4257">
      <w:pPr>
        <w:pStyle w:val="NoSpacing"/>
        <w:ind w:left="1440"/>
        <w:rPr>
          <w:rFonts w:ascii="Cambria" w:hAnsi="Cambria" w:cs="Times New Roman"/>
        </w:rPr>
      </w:pPr>
    </w:p>
    <w:p w:rsidR="006B049B" w:rsidRPr="00F452FD" w:rsidRDefault="003E4257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Which best describes the governor’s role in creating or amending laws in Georgia?</w:t>
      </w:r>
    </w:p>
    <w:p w:rsidR="003E4257" w:rsidRPr="00A23834" w:rsidRDefault="00A23834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A23834">
        <w:rPr>
          <w:rFonts w:ascii="Cambria" w:hAnsi="Cambria" w:cs="Times New Roman"/>
        </w:rPr>
        <w:t xml:space="preserve">The governor can automatically pass </w:t>
      </w:r>
      <w:r w:rsidR="003E4257" w:rsidRPr="00A23834">
        <w:rPr>
          <w:rFonts w:ascii="Cambria" w:hAnsi="Cambria" w:cs="Times New Roman"/>
        </w:rPr>
        <w:t xml:space="preserve">bills </w:t>
      </w:r>
      <w:r w:rsidRPr="00A23834">
        <w:rPr>
          <w:rFonts w:ascii="Cambria" w:hAnsi="Cambria" w:cs="Times New Roman"/>
        </w:rPr>
        <w:t>and make them laws in</w:t>
      </w:r>
      <w:r w:rsidR="003E4257" w:rsidRPr="00A23834">
        <w:rPr>
          <w:rFonts w:ascii="Cambria" w:hAnsi="Cambria" w:cs="Times New Roman"/>
        </w:rPr>
        <w:t xml:space="preserve"> the General Assembly</w:t>
      </w:r>
      <w:r w:rsidR="00291824" w:rsidRPr="00A23834">
        <w:rPr>
          <w:rFonts w:ascii="Cambria" w:hAnsi="Cambria" w:cs="Times New Roman"/>
        </w:rPr>
        <w:t>.</w:t>
      </w:r>
    </w:p>
    <w:p w:rsidR="003E4257" w:rsidRPr="00A23834" w:rsidRDefault="003E4257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A23834">
        <w:rPr>
          <w:rFonts w:ascii="Cambria" w:hAnsi="Cambria" w:cs="Times New Roman"/>
        </w:rPr>
        <w:t xml:space="preserve">The governor can </w:t>
      </w:r>
      <w:r w:rsidR="00A23834" w:rsidRPr="00A23834">
        <w:rPr>
          <w:rFonts w:ascii="Cambria" w:hAnsi="Cambria" w:cs="Times New Roman"/>
        </w:rPr>
        <w:t xml:space="preserve">introduce and </w:t>
      </w:r>
      <w:r w:rsidRPr="00A23834">
        <w:rPr>
          <w:rFonts w:ascii="Cambria" w:hAnsi="Cambria" w:cs="Times New Roman"/>
        </w:rPr>
        <w:t>veto bills passed by the General Assembly</w:t>
      </w:r>
      <w:r w:rsidR="00291824" w:rsidRPr="00A23834">
        <w:rPr>
          <w:rFonts w:ascii="Cambria" w:hAnsi="Cambria" w:cs="Times New Roman"/>
        </w:rPr>
        <w:t>.</w:t>
      </w:r>
    </w:p>
    <w:p w:rsidR="003E4257" w:rsidRPr="00F452FD" w:rsidRDefault="003E4257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 governor can override vetoes passed by the General Assembly</w:t>
      </w:r>
      <w:r w:rsidR="00291824" w:rsidRPr="00F452FD">
        <w:rPr>
          <w:rFonts w:ascii="Cambria" w:hAnsi="Cambria" w:cs="Times New Roman"/>
        </w:rPr>
        <w:t>.</w:t>
      </w:r>
    </w:p>
    <w:p w:rsidR="003E4257" w:rsidRPr="00F452FD" w:rsidRDefault="003E4257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 governor can write formal resolutions for the General Assembly</w:t>
      </w:r>
      <w:r w:rsidR="00291824" w:rsidRPr="00F452FD">
        <w:rPr>
          <w:rFonts w:ascii="Cambria" w:hAnsi="Cambria" w:cs="Times New Roman"/>
        </w:rPr>
        <w:t>.</w:t>
      </w:r>
    </w:p>
    <w:p w:rsidR="003E4257" w:rsidRPr="00F452FD" w:rsidRDefault="003E4257" w:rsidP="003E4257">
      <w:pPr>
        <w:pStyle w:val="NoSpacing"/>
        <w:ind w:left="1440"/>
        <w:rPr>
          <w:rFonts w:ascii="Cambria" w:hAnsi="Cambria" w:cs="Times New Roman"/>
        </w:rPr>
      </w:pPr>
    </w:p>
    <w:p w:rsidR="003E4257" w:rsidRPr="00F452FD" w:rsidRDefault="003E4257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If the governor vetoes a bill, what is required for the General Assembly to override his veto?</w:t>
      </w:r>
    </w:p>
    <w:p w:rsidR="003E4257" w:rsidRPr="00F452FD" w:rsidRDefault="003E4257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A unanimous vote from both houses</w:t>
      </w:r>
    </w:p>
    <w:p w:rsidR="003E4257" w:rsidRPr="00F452FD" w:rsidRDefault="009E6B7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A</w:t>
      </w:r>
      <w:r w:rsidRPr="0075673A">
        <w:rPr>
          <w:rFonts w:ascii="Cambria" w:hAnsi="Cambria" w:cs="Times New Roman"/>
          <w:vertAlign w:val="superscript"/>
        </w:rPr>
        <w:t xml:space="preserve"> </w:t>
      </w:r>
      <w:r w:rsidR="0075673A">
        <w:rPr>
          <w:rFonts w:ascii="Cambria" w:hAnsi="Cambria" w:cs="Times New Roman"/>
          <w:vertAlign w:val="superscript"/>
        </w:rPr>
        <w:t xml:space="preserve"> </w:t>
      </w:r>
      <w:r w:rsidR="0075673A" w:rsidRPr="0075673A">
        <w:rPr>
          <w:rFonts w:ascii="Cambria" w:hAnsi="Cambria" w:cs="Times New Roman"/>
          <w:vertAlign w:val="superscript"/>
        </w:rPr>
        <w:t>2</w:t>
      </w:r>
      <w:r w:rsidR="0075673A">
        <w:rPr>
          <w:rFonts w:ascii="Cambria" w:hAnsi="Cambria" w:cs="Times New Roman"/>
        </w:rPr>
        <w:t>/</w:t>
      </w:r>
      <w:r w:rsidR="0075673A" w:rsidRPr="0075673A">
        <w:rPr>
          <w:rFonts w:ascii="Cambria" w:hAnsi="Cambria" w:cs="Times New Roman"/>
          <w:vertAlign w:val="subscript"/>
        </w:rPr>
        <w:t>3</w:t>
      </w:r>
      <w:r w:rsidR="0075673A">
        <w:rPr>
          <w:rFonts w:ascii="Cambria" w:hAnsi="Cambria" w:cs="Times New Roman"/>
        </w:rPr>
        <w:t xml:space="preserve"> </w:t>
      </w:r>
      <w:r w:rsidR="00BC75CB" w:rsidRPr="00F452FD">
        <w:rPr>
          <w:rFonts w:ascii="Cambria" w:hAnsi="Cambria" w:cs="Times New Roman"/>
        </w:rPr>
        <w:t>vote from both houses</w:t>
      </w:r>
    </w:p>
    <w:p w:rsidR="00BC75CB" w:rsidRPr="00F452FD" w:rsidRDefault="009E6B7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A ¾</w:t>
      </w:r>
      <w:r w:rsidR="00BC75CB" w:rsidRPr="00F452FD">
        <w:rPr>
          <w:rFonts w:ascii="Cambria" w:hAnsi="Cambria" w:cs="Times New Roman"/>
        </w:rPr>
        <w:t xml:space="preserve"> vote from both houses</w:t>
      </w:r>
    </w:p>
    <w:p w:rsidR="00BC75CB" w:rsidRPr="00F452FD" w:rsidRDefault="00BC75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A simple majority vote from both houses</w:t>
      </w:r>
    </w:p>
    <w:p w:rsidR="00BC75CB" w:rsidRPr="00F452FD" w:rsidRDefault="00BC75CB" w:rsidP="00BC75CB">
      <w:pPr>
        <w:pStyle w:val="NoSpacing"/>
        <w:rPr>
          <w:rFonts w:ascii="Cambria" w:hAnsi="Cambria" w:cs="Times New Roman"/>
        </w:rPr>
      </w:pPr>
    </w:p>
    <w:p w:rsidR="009E6B7B" w:rsidRDefault="009E6B7B" w:rsidP="00BC75CB">
      <w:pPr>
        <w:pStyle w:val="NoSpacing"/>
        <w:rPr>
          <w:rFonts w:ascii="Cambria" w:hAnsi="Cambria" w:cs="Times New Roman"/>
        </w:rPr>
      </w:pPr>
    </w:p>
    <w:p w:rsidR="009E6B7B" w:rsidRDefault="009E6B7B" w:rsidP="00BC75CB">
      <w:pPr>
        <w:pStyle w:val="NoSpacing"/>
        <w:rPr>
          <w:rFonts w:ascii="Cambria" w:hAnsi="Cambria" w:cs="Times New Roman"/>
        </w:rPr>
      </w:pPr>
    </w:p>
    <w:p w:rsidR="009E6B7B" w:rsidRDefault="009E6B7B" w:rsidP="00BC75CB">
      <w:pPr>
        <w:pStyle w:val="NoSpacing"/>
        <w:rPr>
          <w:rFonts w:ascii="Cambria" w:hAnsi="Cambria" w:cs="Times New Roman"/>
        </w:rPr>
      </w:pPr>
    </w:p>
    <w:p w:rsidR="009E6B7B" w:rsidRDefault="009E6B7B" w:rsidP="00BC75CB">
      <w:pPr>
        <w:pStyle w:val="NoSpacing"/>
        <w:rPr>
          <w:rFonts w:ascii="Cambria" w:hAnsi="Cambria" w:cs="Times New Roman"/>
        </w:rPr>
      </w:pPr>
    </w:p>
    <w:p w:rsidR="009E6B7B" w:rsidRDefault="009E6B7B" w:rsidP="00BC75CB">
      <w:pPr>
        <w:pStyle w:val="NoSpacing"/>
        <w:rPr>
          <w:rFonts w:ascii="Cambria" w:hAnsi="Cambria" w:cs="Times New Roman"/>
        </w:rPr>
      </w:pPr>
    </w:p>
    <w:p w:rsidR="00BC75CB" w:rsidRPr="00F452FD" w:rsidRDefault="00BC75CB" w:rsidP="00BC75CB">
      <w:pPr>
        <w:pStyle w:val="NoSpacing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lastRenderedPageBreak/>
        <w:t>Use the chart to answer the question that follows.</w:t>
      </w:r>
    </w:p>
    <w:p w:rsidR="00BC75CB" w:rsidRPr="00F452FD" w:rsidRDefault="00BC75CB" w:rsidP="00BC75CB">
      <w:pPr>
        <w:pStyle w:val="NoSpacing"/>
        <w:rPr>
          <w:rFonts w:ascii="Cambria" w:hAnsi="Cambria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821"/>
        <w:gridCol w:w="2158"/>
        <w:gridCol w:w="891"/>
        <w:gridCol w:w="2245"/>
      </w:tblGrid>
      <w:tr w:rsidR="00BC75CB" w:rsidRPr="00F452FD" w:rsidTr="00061885">
        <w:trPr>
          <w:trHeight w:val="1152"/>
          <w:jc w:val="center"/>
        </w:trPr>
        <w:tc>
          <w:tcPr>
            <w:tcW w:w="2610" w:type="dxa"/>
            <w:vAlign w:val="center"/>
          </w:tcPr>
          <w:p w:rsidR="00BC75CB" w:rsidRPr="00F452FD" w:rsidRDefault="00BC75CB" w:rsidP="00BC75CB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</w:rPr>
              <w:t>A governor vetoes a bill from the General Assembly</w:t>
            </w:r>
          </w:p>
        </w:tc>
        <w:tc>
          <w:tcPr>
            <w:tcW w:w="821" w:type="dxa"/>
            <w:tcBorders>
              <w:top w:val="nil"/>
              <w:bottom w:val="nil"/>
            </w:tcBorders>
            <w:vAlign w:val="center"/>
          </w:tcPr>
          <w:p w:rsidR="00BC75CB" w:rsidRPr="00F452FD" w:rsidRDefault="00BC75CB" w:rsidP="00BC75CB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60433" wp14:editId="635BEEF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83185</wp:posOffset>
                      </wp:positionV>
                      <wp:extent cx="352425" cy="0"/>
                      <wp:effectExtent l="0" t="76200" r="952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740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.15pt;margin-top:6.5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58" w:type="dxa"/>
            <w:vAlign w:val="center"/>
          </w:tcPr>
          <w:p w:rsidR="00BC75CB" w:rsidRPr="00F452FD" w:rsidRDefault="00BC75CB" w:rsidP="00BC75CB">
            <w:pPr>
              <w:pStyle w:val="NoSpacing"/>
              <w:jc w:val="center"/>
              <w:rPr>
                <w:rFonts w:ascii="Cambria" w:hAnsi="Cambria" w:cs="Times New Roman"/>
                <w:b/>
              </w:rPr>
            </w:pPr>
            <w:r w:rsidRPr="00F452FD">
              <w:rPr>
                <w:rFonts w:ascii="Cambria" w:hAnsi="Cambria" w:cs="Times New Roman"/>
                <w:b/>
              </w:rPr>
              <w:t>?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C75CB" w:rsidRPr="00F452FD" w:rsidRDefault="00BC75CB" w:rsidP="00BC75CB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EC77A4" wp14:editId="02B6A19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75565</wp:posOffset>
                      </wp:positionV>
                      <wp:extent cx="352425" cy="0"/>
                      <wp:effectExtent l="0" t="76200" r="952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5B620" id="Straight Arrow Connector 2" o:spid="_x0000_s1026" type="#_x0000_t32" style="position:absolute;margin-left:1.6pt;margin-top:5.95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  <w:vAlign w:val="center"/>
          </w:tcPr>
          <w:p w:rsidR="00BC75CB" w:rsidRPr="00F452FD" w:rsidRDefault="00BC75CB" w:rsidP="00BC75CB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F452FD">
              <w:rPr>
                <w:rFonts w:ascii="Cambria" w:hAnsi="Cambria" w:cs="Times New Roman"/>
              </w:rPr>
              <w:t>The bill becomes a law</w:t>
            </w:r>
          </w:p>
        </w:tc>
      </w:tr>
    </w:tbl>
    <w:p w:rsidR="00BC75CB" w:rsidRPr="00F452FD" w:rsidRDefault="00BC75CB" w:rsidP="00A35CFE">
      <w:pPr>
        <w:pStyle w:val="NoSpacing"/>
        <w:rPr>
          <w:rFonts w:ascii="Cambria" w:hAnsi="Cambria"/>
        </w:rPr>
      </w:pPr>
    </w:p>
    <w:p w:rsidR="00A35CFE" w:rsidRPr="00F452FD" w:rsidRDefault="00BC75CB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Which best completes the chart?</w:t>
      </w:r>
    </w:p>
    <w:p w:rsidR="00BC75CB" w:rsidRPr="00F452FD" w:rsidRDefault="00BC75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 governor amends the bill</w:t>
      </w:r>
    </w:p>
    <w:p w:rsidR="00BC75CB" w:rsidRPr="00F452FD" w:rsidRDefault="00BC75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 General Assembly overrides the veto</w:t>
      </w:r>
    </w:p>
    <w:p w:rsidR="00BC75CB" w:rsidRPr="00F452FD" w:rsidRDefault="00BC75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 Georgia Supreme Court makes the bill a law</w:t>
      </w:r>
    </w:p>
    <w:p w:rsidR="00BC75CB" w:rsidRPr="00F452FD" w:rsidRDefault="00BC75CB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The citizens of Georgia vote to override the veto</w:t>
      </w:r>
    </w:p>
    <w:p w:rsidR="008B3773" w:rsidRPr="00F452FD" w:rsidRDefault="008B3773" w:rsidP="008B3773">
      <w:pPr>
        <w:pStyle w:val="NoSpacing"/>
        <w:ind w:left="1440"/>
        <w:rPr>
          <w:rFonts w:ascii="Cambria" w:hAnsi="Cambria" w:cs="Times New Roman"/>
        </w:rPr>
      </w:pPr>
    </w:p>
    <w:p w:rsidR="008B3773" w:rsidRPr="00F452FD" w:rsidRDefault="008B3773" w:rsidP="00291824">
      <w:pPr>
        <w:pStyle w:val="NoSpacing"/>
        <w:numPr>
          <w:ilvl w:val="0"/>
          <w:numId w:val="8"/>
        </w:numPr>
        <w:ind w:left="360"/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A ___________________ is the name given to a piece of legislation that is being considered as a law.</w:t>
      </w:r>
    </w:p>
    <w:p w:rsidR="008B3773" w:rsidRPr="00F452FD" w:rsidRDefault="00291824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b</w:t>
      </w:r>
      <w:r w:rsidR="008B3773" w:rsidRPr="00F452FD">
        <w:rPr>
          <w:rFonts w:ascii="Cambria" w:hAnsi="Cambria" w:cs="Times New Roman"/>
        </w:rPr>
        <w:t>ill</w:t>
      </w:r>
    </w:p>
    <w:p w:rsidR="008B3773" w:rsidRPr="00F452FD" w:rsidRDefault="00291824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r</w:t>
      </w:r>
      <w:r w:rsidR="008B3773" w:rsidRPr="00F452FD">
        <w:rPr>
          <w:rFonts w:ascii="Cambria" w:hAnsi="Cambria" w:cs="Times New Roman"/>
        </w:rPr>
        <w:t>ecall</w:t>
      </w:r>
    </w:p>
    <w:p w:rsidR="008B3773" w:rsidRPr="00F452FD" w:rsidRDefault="00291824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j</w:t>
      </w:r>
      <w:r w:rsidR="008B3773" w:rsidRPr="00F452FD">
        <w:rPr>
          <w:rFonts w:ascii="Cambria" w:hAnsi="Cambria" w:cs="Times New Roman"/>
        </w:rPr>
        <w:t>udicial review</w:t>
      </w:r>
    </w:p>
    <w:p w:rsidR="008B3773" w:rsidRPr="00F452FD" w:rsidRDefault="00291824" w:rsidP="00291824">
      <w:pPr>
        <w:pStyle w:val="NoSpacing"/>
        <w:numPr>
          <w:ilvl w:val="1"/>
          <w:numId w:val="8"/>
        </w:numPr>
        <w:rPr>
          <w:rFonts w:ascii="Cambria" w:hAnsi="Cambria" w:cs="Times New Roman"/>
        </w:rPr>
      </w:pPr>
      <w:r w:rsidRPr="00F452FD">
        <w:rPr>
          <w:rFonts w:ascii="Cambria" w:hAnsi="Cambria" w:cs="Times New Roman"/>
        </w:rPr>
        <w:t>j</w:t>
      </w:r>
      <w:r w:rsidR="008B3773" w:rsidRPr="00F452FD">
        <w:rPr>
          <w:rFonts w:ascii="Cambria" w:hAnsi="Cambria" w:cs="Times New Roman"/>
        </w:rPr>
        <w:t>oint resolution</w:t>
      </w:r>
    </w:p>
    <w:p w:rsidR="008B3773" w:rsidRPr="00F452FD" w:rsidRDefault="008B3773" w:rsidP="008B3773">
      <w:pPr>
        <w:pStyle w:val="NoSpacing"/>
        <w:rPr>
          <w:rFonts w:ascii="Cambria" w:hAnsi="Cambria"/>
        </w:rPr>
      </w:pPr>
    </w:p>
    <w:p w:rsidR="008B3773" w:rsidRPr="00F452FD" w:rsidRDefault="000416F7" w:rsidP="008B3773">
      <w:pPr>
        <w:pStyle w:val="NoSpacing"/>
        <w:rPr>
          <w:rFonts w:ascii="Cambria" w:hAnsi="Cambria" w:cs="Times New Roman"/>
        </w:rPr>
      </w:pPr>
      <w:r w:rsidRPr="00F452FD">
        <w:rPr>
          <w:rFonts w:ascii="Cambria" w:hAnsi="Cambria"/>
          <w:noProof/>
        </w:rPr>
        <w:drawing>
          <wp:anchor distT="36576" distB="36576" distL="128016" distR="128016" simplePos="0" relativeHeight="251663360" behindDoc="0" locked="0" layoutInCell="1" allowOverlap="1" wp14:anchorId="0AA1A7C8" wp14:editId="76AE5721">
            <wp:simplePos x="0" y="0"/>
            <wp:positionH relativeFrom="margin">
              <wp:posOffset>9525</wp:posOffset>
            </wp:positionH>
            <wp:positionV relativeFrom="paragraph">
              <wp:posOffset>8890</wp:posOffset>
            </wp:positionV>
            <wp:extent cx="6762750" cy="4362450"/>
            <wp:effectExtent l="0" t="0" r="0" b="0"/>
            <wp:wrapNone/>
            <wp:docPr id="3" name="Picture 3" descr="BD19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9827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773" w:rsidRPr="00F452FD">
        <w:rPr>
          <w:rFonts w:ascii="Cambria" w:hAnsi="Cambria" w:cs="Times New Roman"/>
          <w:b/>
        </w:rPr>
        <w:t xml:space="preserve">Directions for #31-36: </w:t>
      </w:r>
      <w:r w:rsidR="008B3773" w:rsidRPr="00F452FD">
        <w:rPr>
          <w:rFonts w:ascii="Cambria" w:hAnsi="Cambria" w:cs="Times New Roman"/>
        </w:rPr>
        <w:t>match the letter of the statement with the correct arrow on the diagram.</w:t>
      </w: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9E6B7B" w:rsidP="008B3773">
      <w:pPr>
        <w:pStyle w:val="NoSpacing"/>
        <w:rPr>
          <w:rFonts w:ascii="Cambria" w:hAnsi="Cambria" w:cs="Times New Roman"/>
        </w:rPr>
      </w:pPr>
      <w:r w:rsidRPr="00F452FD"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DC496" wp14:editId="34BB5A7A">
                <wp:simplePos x="0" y="0"/>
                <wp:positionH relativeFrom="column">
                  <wp:posOffset>5686425</wp:posOffset>
                </wp:positionH>
                <wp:positionV relativeFrom="paragraph">
                  <wp:posOffset>76835</wp:posOffset>
                </wp:positionV>
                <wp:extent cx="4381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773" w:rsidRPr="008B3773" w:rsidRDefault="008B3773" w:rsidP="008B37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3773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8B377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DC4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7.75pt;margin-top:6.05pt;width:34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" filled="f" stroked="f" strokeweight=".5pt">
                <v:textbox>
                  <w:txbxContent>
                    <w:p w:rsidR="008B3773" w:rsidRPr="008B3773" w:rsidRDefault="008B3773" w:rsidP="008B377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B3773">
                        <w:rPr>
                          <w:rFonts w:ascii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8B377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B3773" w:rsidRPr="00F452FD" w:rsidRDefault="000416F7" w:rsidP="008B3773">
      <w:pPr>
        <w:pStyle w:val="NoSpacing"/>
        <w:rPr>
          <w:rFonts w:ascii="Cambria" w:hAnsi="Cambria" w:cs="Times New Roman"/>
        </w:rPr>
      </w:pPr>
      <w:r w:rsidRPr="00F452FD"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5A4F5" wp14:editId="03760A2C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</wp:posOffset>
                </wp:positionV>
                <wp:extent cx="4381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773" w:rsidRPr="008B3773" w:rsidRDefault="008B37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3773">
                              <w:rPr>
                                <w:rFonts w:ascii="Times New Roman" w:hAnsi="Times New Roman" w:cs="Times New Roman"/>
                              </w:rPr>
                              <w:t>31.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A4F5" id="Text Box 4" o:spid="_x0000_s1027" type="#_x0000_t202" style="position:absolute;margin-left:84pt;margin-top:.9pt;width:34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" filled="f" stroked="f" strokeweight=".5pt">
                <v:textbox>
                  <w:txbxContent>
                    <w:p w:rsidR="008B3773" w:rsidRPr="008B3773" w:rsidRDefault="008B377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B3773">
                        <w:rPr>
                          <w:rFonts w:ascii="Times New Roman" w:hAnsi="Times New Roman" w:cs="Times New Roman"/>
                        </w:rPr>
                        <w:t>31.</w:t>
                      </w:r>
                    </w:p>
                  </w:txbxContent>
                </v:textbox>
              </v:shape>
            </w:pict>
          </mc:Fallback>
        </mc:AlternateContent>
      </w: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3E34B7" w:rsidP="008B3773">
      <w:pPr>
        <w:pStyle w:val="NoSpacing"/>
        <w:rPr>
          <w:rFonts w:ascii="Cambria" w:hAnsi="Cambria" w:cs="Times New Roman"/>
        </w:rPr>
      </w:pPr>
      <w:r w:rsidRPr="00F452FD"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AB7C6" wp14:editId="2828FEAC">
                <wp:simplePos x="0" y="0"/>
                <wp:positionH relativeFrom="column">
                  <wp:posOffset>1790700</wp:posOffset>
                </wp:positionH>
                <wp:positionV relativeFrom="paragraph">
                  <wp:posOffset>69850</wp:posOffset>
                </wp:positionV>
                <wp:extent cx="43815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773" w:rsidRPr="008B3773" w:rsidRDefault="008B3773" w:rsidP="008B37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32</w:t>
                            </w:r>
                            <w:r w:rsidRPr="008B377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AB7C6" id="Text Box 9" o:spid="_x0000_s1028" type="#_x0000_t202" style="position:absolute;margin-left:141pt;margin-top:5.5pt;width:34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" filled="f" stroked="f" strokeweight=".5pt">
                <v:textbox>
                  <w:txbxContent>
                    <w:p w:rsidR="008B3773" w:rsidRPr="008B3773" w:rsidRDefault="008B3773" w:rsidP="008B377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32</w:t>
                      </w:r>
                      <w:r w:rsidRPr="008B377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16F7" w:rsidRPr="00F452FD"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F9285" wp14:editId="1C84EA96">
                <wp:simplePos x="0" y="0"/>
                <wp:positionH relativeFrom="column">
                  <wp:posOffset>5200650</wp:posOffset>
                </wp:positionH>
                <wp:positionV relativeFrom="paragraph">
                  <wp:posOffset>10160</wp:posOffset>
                </wp:positionV>
                <wp:extent cx="43815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773" w:rsidRPr="008B3773" w:rsidRDefault="008B3773" w:rsidP="008B37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3773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8B377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F9285" id="Text Box 5" o:spid="_x0000_s1029" type="#_x0000_t202" style="position:absolute;margin-left:409.5pt;margin-top:.8pt;width:34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" filled="f" stroked="f" strokeweight=".5pt">
                <v:textbox>
                  <w:txbxContent>
                    <w:p w:rsidR="008B3773" w:rsidRPr="008B3773" w:rsidRDefault="008B3773" w:rsidP="008B377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B3773">
                        <w:rPr>
                          <w:rFonts w:ascii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8B377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9E6B7B" w:rsidP="008B3773">
      <w:pPr>
        <w:pStyle w:val="NoSpacing"/>
        <w:rPr>
          <w:rFonts w:ascii="Cambria" w:hAnsi="Cambria" w:cs="Times New Roman"/>
        </w:rPr>
      </w:pPr>
      <w:r w:rsidRPr="00F452FD"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498E7" wp14:editId="1D4AA8F1">
                <wp:simplePos x="0" y="0"/>
                <wp:positionH relativeFrom="margin">
                  <wp:posOffset>3381375</wp:posOffset>
                </wp:positionH>
                <wp:positionV relativeFrom="paragraph">
                  <wp:posOffset>62865</wp:posOffset>
                </wp:positionV>
                <wp:extent cx="43815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773" w:rsidRPr="008B3773" w:rsidRDefault="008B3773" w:rsidP="008B37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33</w:t>
                            </w:r>
                            <w:r w:rsidRPr="008B377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498E7" id="Text Box 7" o:spid="_x0000_s1030" type="#_x0000_t202" style="position:absolute;margin-left:266.25pt;margin-top:4.95pt;width:34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" filled="f" stroked="f" strokeweight=".5pt">
                <v:textbox>
                  <w:txbxContent>
                    <w:p w:rsidR="008B3773" w:rsidRPr="008B3773" w:rsidRDefault="008B3773" w:rsidP="008B377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33</w:t>
                      </w:r>
                      <w:r w:rsidRPr="008B377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0416F7" w:rsidP="008B3773">
      <w:pPr>
        <w:pStyle w:val="NoSpacing"/>
        <w:rPr>
          <w:rFonts w:ascii="Cambria" w:hAnsi="Cambria" w:cs="Times New Roman"/>
        </w:rPr>
      </w:pPr>
      <w:r w:rsidRPr="00F452FD"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E5D06" wp14:editId="46237829">
                <wp:simplePos x="0" y="0"/>
                <wp:positionH relativeFrom="column">
                  <wp:posOffset>3390900</wp:posOffset>
                </wp:positionH>
                <wp:positionV relativeFrom="paragraph">
                  <wp:posOffset>7620</wp:posOffset>
                </wp:positionV>
                <wp:extent cx="43815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773" w:rsidRPr="008B3773" w:rsidRDefault="008B3773" w:rsidP="008B37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34</w:t>
                            </w:r>
                            <w:r w:rsidRPr="008B377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E5D06" id="Text Box 6" o:spid="_x0000_s1031" type="#_x0000_t202" style="position:absolute;margin-left:267pt;margin-top:.6pt;width:34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" filled="f" stroked="f" strokeweight=".5pt">
                <v:textbox>
                  <w:txbxContent>
                    <w:p w:rsidR="008B3773" w:rsidRPr="008B3773" w:rsidRDefault="008B3773" w:rsidP="008B377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34</w:t>
                      </w:r>
                      <w:r w:rsidRPr="008B377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8B3773" w:rsidP="008B3773">
      <w:pPr>
        <w:pStyle w:val="NoSpacing"/>
        <w:rPr>
          <w:rFonts w:ascii="Cambria" w:hAnsi="Cambria" w:cs="Times New Roman"/>
        </w:rPr>
      </w:pPr>
    </w:p>
    <w:p w:rsidR="008B3773" w:rsidRPr="00F452FD" w:rsidRDefault="000416F7" w:rsidP="008B3773">
      <w:pPr>
        <w:pStyle w:val="NoSpacing"/>
        <w:rPr>
          <w:rFonts w:ascii="Cambria" w:hAnsi="Cambria" w:cs="Times New Roman"/>
        </w:rPr>
      </w:pPr>
      <w:r w:rsidRPr="00F452FD">
        <w:rPr>
          <w:rFonts w:ascii="Cambria" w:hAnsi="Cambria" w:cs="Times New Roman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BBB2BD" wp14:editId="4CC4D96C">
                <wp:simplePos x="0" y="0"/>
                <wp:positionH relativeFrom="margin">
                  <wp:posOffset>1562100</wp:posOffset>
                </wp:positionH>
                <wp:positionV relativeFrom="paragraph">
                  <wp:posOffset>141605</wp:posOffset>
                </wp:positionV>
                <wp:extent cx="3648075" cy="1419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824" w:rsidRPr="000416F7" w:rsidRDefault="00291824" w:rsidP="00291824">
                            <w:pPr>
                              <w:pStyle w:val="NoSpacing"/>
                              <w:spacing w:line="276" w:lineRule="auto"/>
                              <w:rPr>
                                <w:rFonts w:ascii="Cambria" w:hAnsi="Cambria" w:cs="Times New Roman"/>
                              </w:rPr>
                            </w:pPr>
                            <w:r w:rsidRPr="001F7D79">
                              <w:rPr>
                                <w:rFonts w:ascii="Cambria" w:hAnsi="Cambria" w:cs="Times New Roman"/>
                                <w:b/>
                              </w:rPr>
                              <w:t>A.</w:t>
                            </w:r>
                            <w:r w:rsidRPr="000416F7">
                              <w:rPr>
                                <w:rFonts w:ascii="Cambria" w:hAnsi="Cambria" w:cs="Times New Roman"/>
                              </w:rPr>
                              <w:t> </w:t>
                            </w:r>
                            <w:r w:rsidR="000416F7"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  <w:r w:rsidRPr="000416F7">
                              <w:rPr>
                                <w:rFonts w:ascii="Cambria" w:hAnsi="Cambria" w:cs="Times New Roman"/>
                              </w:rPr>
                              <w:t>veto legislation; call special session</w:t>
                            </w:r>
                            <w:r w:rsidRPr="000416F7">
                              <w:rPr>
                                <w:rFonts w:ascii="Cambria" w:hAnsi="Cambria" w:cs="Times New Roman"/>
                              </w:rPr>
                              <w:tab/>
                            </w:r>
                          </w:p>
                          <w:p w:rsidR="00291824" w:rsidRPr="000416F7" w:rsidRDefault="00291824" w:rsidP="00291824">
                            <w:pPr>
                              <w:pStyle w:val="NoSpacing"/>
                              <w:spacing w:line="276" w:lineRule="auto"/>
                              <w:rPr>
                                <w:rFonts w:ascii="Cambria" w:hAnsi="Cambria" w:cs="Times New Roman"/>
                              </w:rPr>
                            </w:pPr>
                            <w:r w:rsidRPr="001F7D79">
                              <w:rPr>
                                <w:rFonts w:ascii="Cambria" w:hAnsi="Cambria" w:cs="Times New Roman"/>
                                <w:b/>
                              </w:rPr>
                              <w:t>B.</w:t>
                            </w:r>
                            <w:r w:rsidRPr="000416F7">
                              <w:rPr>
                                <w:rFonts w:ascii="Cambria" w:hAnsi="Cambria" w:cs="Times New Roman"/>
                              </w:rPr>
                              <w:t> </w:t>
                            </w:r>
                            <w:r w:rsidR="000416F7"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  <w:r w:rsidRPr="000416F7">
                              <w:rPr>
                                <w:rFonts w:ascii="Cambria" w:hAnsi="Cambria" w:cs="Times New Roman"/>
                              </w:rPr>
                              <w:t>reviews executive orders</w:t>
                            </w:r>
                            <w:r w:rsidRPr="000416F7">
                              <w:rPr>
                                <w:rFonts w:ascii="Cambria" w:hAnsi="Cambria" w:cs="Times New Roman"/>
                              </w:rPr>
                              <w:tab/>
                            </w:r>
                            <w:r w:rsidRPr="000416F7">
                              <w:rPr>
                                <w:rFonts w:ascii="Cambria" w:hAnsi="Cambria" w:cs="Times New Roman"/>
                              </w:rPr>
                              <w:tab/>
                            </w:r>
                            <w:r w:rsidRPr="000416F7">
                              <w:rPr>
                                <w:rFonts w:ascii="Cambria" w:hAnsi="Cambria" w:cs="Times New Roman"/>
                              </w:rPr>
                              <w:tab/>
                            </w:r>
                          </w:p>
                          <w:p w:rsidR="00291824" w:rsidRPr="000416F7" w:rsidRDefault="00291824" w:rsidP="00291824">
                            <w:pPr>
                              <w:pStyle w:val="NoSpacing"/>
                              <w:spacing w:line="276" w:lineRule="auto"/>
                              <w:rPr>
                                <w:rFonts w:ascii="Cambria" w:hAnsi="Cambria" w:cs="Times New Roman"/>
                              </w:rPr>
                            </w:pPr>
                            <w:r w:rsidRPr="001F7D79">
                              <w:rPr>
                                <w:rFonts w:ascii="Cambria" w:hAnsi="Cambria" w:cs="Times New Roman"/>
                                <w:b/>
                              </w:rPr>
                              <w:t>C.</w:t>
                            </w:r>
                            <w:r w:rsidR="000416F7">
                              <w:rPr>
                                <w:rFonts w:ascii="Cambria" w:hAnsi="Cambria" w:cs="Times New Roman"/>
                              </w:rPr>
                              <w:t xml:space="preserve">  d</w:t>
                            </w:r>
                            <w:r w:rsidRPr="000416F7">
                              <w:rPr>
                                <w:rFonts w:ascii="Cambria" w:hAnsi="Cambria" w:cs="Times New Roman"/>
                              </w:rPr>
                              <w:t>etermines whether laws are constitutional</w:t>
                            </w:r>
                          </w:p>
                          <w:p w:rsidR="00291824" w:rsidRPr="000416F7" w:rsidRDefault="00291824" w:rsidP="00291824">
                            <w:pPr>
                              <w:pStyle w:val="NoSpacing"/>
                              <w:spacing w:line="276" w:lineRule="auto"/>
                              <w:rPr>
                                <w:rFonts w:ascii="Cambria" w:hAnsi="Cambria" w:cs="Times New Roman"/>
                              </w:rPr>
                            </w:pPr>
                            <w:r w:rsidRPr="001F7D79">
                              <w:rPr>
                                <w:rFonts w:ascii="Cambria" w:hAnsi="Cambria" w:cs="Times New Roman"/>
                                <w:b/>
                              </w:rPr>
                              <w:t>D.</w:t>
                            </w:r>
                            <w:r w:rsidRPr="000416F7"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  <w:r w:rsidR="000416F7"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  <w:r w:rsidRPr="000416F7">
                              <w:rPr>
                                <w:rFonts w:ascii="Cambria" w:hAnsi="Cambria" w:cs="Times New Roman"/>
                              </w:rPr>
                              <w:t>appoints some court officials</w:t>
                            </w:r>
                          </w:p>
                          <w:p w:rsidR="000416F7" w:rsidRDefault="00291824" w:rsidP="00291824">
                            <w:pPr>
                              <w:pStyle w:val="NoSpacing"/>
                              <w:spacing w:line="276" w:lineRule="auto"/>
                              <w:rPr>
                                <w:rFonts w:ascii="Cambria" w:hAnsi="Cambria" w:cs="Times New Roman"/>
                              </w:rPr>
                            </w:pPr>
                            <w:r w:rsidRPr="001F7D79">
                              <w:rPr>
                                <w:rFonts w:ascii="Cambria" w:hAnsi="Cambria" w:cs="Times New Roman"/>
                                <w:b/>
                              </w:rPr>
                              <w:t>E.</w:t>
                            </w:r>
                            <w:r w:rsidRPr="000416F7"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  <w:r w:rsidR="000416F7"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  <w:r w:rsidRPr="000416F7">
                              <w:rPr>
                                <w:rFonts w:ascii="Cambria" w:hAnsi="Cambria" w:cs="Times New Roman"/>
                              </w:rPr>
                              <w:t xml:space="preserve">override veto; confirm appointments; impeach </w:t>
                            </w:r>
                            <w:r w:rsidR="000416F7"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</w:p>
                          <w:p w:rsidR="00291824" w:rsidRPr="000416F7" w:rsidRDefault="000416F7" w:rsidP="00291824">
                            <w:pPr>
                              <w:pStyle w:val="NoSpacing"/>
                              <w:spacing w:line="276" w:lineRule="auto"/>
                              <w:rPr>
                                <w:rFonts w:ascii="Cambria" w:hAnsi="Cambria" w:cs="Times New Roman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</w:rPr>
                              <w:t xml:space="preserve">      </w:t>
                            </w:r>
                            <w:r w:rsidR="00291824" w:rsidRPr="000416F7">
                              <w:rPr>
                                <w:rFonts w:ascii="Cambria" w:hAnsi="Cambria" w:cs="Times New Roman"/>
                              </w:rPr>
                              <w:t>officials</w:t>
                            </w:r>
                          </w:p>
                          <w:p w:rsidR="00291824" w:rsidRPr="000416F7" w:rsidRDefault="00291824" w:rsidP="00291824">
                            <w:pPr>
                              <w:pStyle w:val="NoSpacing"/>
                              <w:spacing w:line="276" w:lineRule="auto"/>
                              <w:rPr>
                                <w:rFonts w:ascii="Cambria" w:hAnsi="Cambria" w:cs="Times New Roman"/>
                              </w:rPr>
                            </w:pPr>
                            <w:r w:rsidRPr="001F7D79">
                              <w:rPr>
                                <w:rFonts w:ascii="Cambria" w:hAnsi="Cambria" w:cs="Times New Roman"/>
                                <w:b/>
                              </w:rPr>
                              <w:t>AB.</w:t>
                            </w:r>
                            <w:r w:rsidRPr="000416F7">
                              <w:rPr>
                                <w:rFonts w:ascii="Cambria" w:hAnsi="Cambria" w:cs="Times New Roman"/>
                              </w:rPr>
                              <w:t xml:space="preserve"> can propose constitutional changes; impeach officials</w:t>
                            </w:r>
                          </w:p>
                          <w:p w:rsidR="00291824" w:rsidRDefault="00291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BB2BD" id="Text Box 2" o:spid="_x0000_s1032" type="#_x0000_t202" style="position:absolute;margin-left:123pt;margin-top:11.15pt;width:287.25pt;height:11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">
                <v:textbox>
                  <w:txbxContent>
                    <w:p w:rsidR="00291824" w:rsidRPr="000416F7" w:rsidRDefault="00291824" w:rsidP="00291824">
                      <w:pPr>
                        <w:pStyle w:val="NoSpacing"/>
                        <w:spacing w:line="276" w:lineRule="auto"/>
                        <w:rPr>
                          <w:rFonts w:ascii="Cambria" w:hAnsi="Cambria" w:cs="Times New Roman"/>
                        </w:rPr>
                      </w:pPr>
                      <w:r w:rsidRPr="001F7D79">
                        <w:rPr>
                          <w:rFonts w:ascii="Cambria" w:hAnsi="Cambria" w:cs="Times New Roman"/>
                          <w:b/>
                        </w:rPr>
                        <w:t>A.</w:t>
                      </w:r>
                      <w:proofErr w:type="gramStart"/>
                      <w:r w:rsidRPr="000416F7">
                        <w:rPr>
                          <w:rFonts w:ascii="Cambria" w:hAnsi="Cambria" w:cs="Times New Roman"/>
                        </w:rPr>
                        <w:t> </w:t>
                      </w:r>
                      <w:r w:rsidR="000416F7">
                        <w:rPr>
                          <w:rFonts w:ascii="Cambria" w:hAnsi="Cambria" w:cs="Times New Roman"/>
                        </w:rPr>
                        <w:t xml:space="preserve"> </w:t>
                      </w:r>
                      <w:r w:rsidRPr="000416F7">
                        <w:rPr>
                          <w:rFonts w:ascii="Cambria" w:hAnsi="Cambria" w:cs="Times New Roman"/>
                        </w:rPr>
                        <w:t>veto</w:t>
                      </w:r>
                      <w:proofErr w:type="gramEnd"/>
                      <w:r w:rsidRPr="000416F7">
                        <w:rPr>
                          <w:rFonts w:ascii="Cambria" w:hAnsi="Cambria" w:cs="Times New Roman"/>
                        </w:rPr>
                        <w:t xml:space="preserve"> legislation; call special session</w:t>
                      </w:r>
                      <w:r w:rsidRPr="000416F7">
                        <w:rPr>
                          <w:rFonts w:ascii="Cambria" w:hAnsi="Cambria" w:cs="Times New Roman"/>
                        </w:rPr>
                        <w:tab/>
                      </w:r>
                    </w:p>
                    <w:p w:rsidR="00291824" w:rsidRPr="000416F7" w:rsidRDefault="00291824" w:rsidP="00291824">
                      <w:pPr>
                        <w:pStyle w:val="NoSpacing"/>
                        <w:spacing w:line="276" w:lineRule="auto"/>
                        <w:rPr>
                          <w:rFonts w:ascii="Cambria" w:hAnsi="Cambria" w:cs="Times New Roman"/>
                        </w:rPr>
                      </w:pPr>
                      <w:r w:rsidRPr="001F7D79">
                        <w:rPr>
                          <w:rFonts w:ascii="Cambria" w:hAnsi="Cambria" w:cs="Times New Roman"/>
                          <w:b/>
                        </w:rPr>
                        <w:t>B.</w:t>
                      </w:r>
                      <w:proofErr w:type="gramStart"/>
                      <w:r w:rsidRPr="000416F7">
                        <w:rPr>
                          <w:rFonts w:ascii="Cambria" w:hAnsi="Cambria" w:cs="Times New Roman"/>
                        </w:rPr>
                        <w:t> </w:t>
                      </w:r>
                      <w:r w:rsidR="000416F7">
                        <w:rPr>
                          <w:rFonts w:ascii="Cambria" w:hAnsi="Cambria" w:cs="Times New Roman"/>
                        </w:rPr>
                        <w:t xml:space="preserve"> </w:t>
                      </w:r>
                      <w:r w:rsidRPr="000416F7">
                        <w:rPr>
                          <w:rFonts w:ascii="Cambria" w:hAnsi="Cambria" w:cs="Times New Roman"/>
                        </w:rPr>
                        <w:t>reviews</w:t>
                      </w:r>
                      <w:proofErr w:type="gramEnd"/>
                      <w:r w:rsidRPr="000416F7">
                        <w:rPr>
                          <w:rFonts w:ascii="Cambria" w:hAnsi="Cambria" w:cs="Times New Roman"/>
                        </w:rPr>
                        <w:t xml:space="preserve"> executive orders</w:t>
                      </w:r>
                      <w:r w:rsidRPr="000416F7">
                        <w:rPr>
                          <w:rFonts w:ascii="Cambria" w:hAnsi="Cambria" w:cs="Times New Roman"/>
                        </w:rPr>
                        <w:tab/>
                      </w:r>
                      <w:r w:rsidRPr="000416F7">
                        <w:rPr>
                          <w:rFonts w:ascii="Cambria" w:hAnsi="Cambria" w:cs="Times New Roman"/>
                        </w:rPr>
                        <w:tab/>
                      </w:r>
                      <w:r w:rsidRPr="000416F7">
                        <w:rPr>
                          <w:rFonts w:ascii="Cambria" w:hAnsi="Cambria" w:cs="Times New Roman"/>
                        </w:rPr>
                        <w:tab/>
                      </w:r>
                    </w:p>
                    <w:p w:rsidR="00291824" w:rsidRPr="000416F7" w:rsidRDefault="00291824" w:rsidP="00291824">
                      <w:pPr>
                        <w:pStyle w:val="NoSpacing"/>
                        <w:spacing w:line="276" w:lineRule="auto"/>
                        <w:rPr>
                          <w:rFonts w:ascii="Cambria" w:hAnsi="Cambria" w:cs="Times New Roman"/>
                        </w:rPr>
                      </w:pPr>
                      <w:proofErr w:type="gramStart"/>
                      <w:r w:rsidRPr="001F7D79">
                        <w:rPr>
                          <w:rFonts w:ascii="Cambria" w:hAnsi="Cambria" w:cs="Times New Roman"/>
                          <w:b/>
                        </w:rPr>
                        <w:t>C.</w:t>
                      </w:r>
                      <w:r w:rsidR="000416F7">
                        <w:rPr>
                          <w:rFonts w:ascii="Cambria" w:hAnsi="Cambria" w:cs="Times New Roman"/>
                        </w:rPr>
                        <w:t xml:space="preserve">  d</w:t>
                      </w:r>
                      <w:r w:rsidRPr="000416F7">
                        <w:rPr>
                          <w:rFonts w:ascii="Cambria" w:hAnsi="Cambria" w:cs="Times New Roman"/>
                        </w:rPr>
                        <w:t>etermines</w:t>
                      </w:r>
                      <w:proofErr w:type="gramEnd"/>
                      <w:r w:rsidRPr="000416F7">
                        <w:rPr>
                          <w:rFonts w:ascii="Cambria" w:hAnsi="Cambria" w:cs="Times New Roman"/>
                        </w:rPr>
                        <w:t xml:space="preserve"> whether laws are constitutional</w:t>
                      </w:r>
                    </w:p>
                    <w:p w:rsidR="00291824" w:rsidRPr="000416F7" w:rsidRDefault="00291824" w:rsidP="00291824">
                      <w:pPr>
                        <w:pStyle w:val="NoSpacing"/>
                        <w:spacing w:line="276" w:lineRule="auto"/>
                        <w:rPr>
                          <w:rFonts w:ascii="Cambria" w:hAnsi="Cambria" w:cs="Times New Roman"/>
                        </w:rPr>
                      </w:pPr>
                      <w:proofErr w:type="gramStart"/>
                      <w:r w:rsidRPr="001F7D79">
                        <w:rPr>
                          <w:rFonts w:ascii="Cambria" w:hAnsi="Cambria" w:cs="Times New Roman"/>
                          <w:b/>
                        </w:rPr>
                        <w:t>D.</w:t>
                      </w:r>
                      <w:r w:rsidRPr="000416F7">
                        <w:rPr>
                          <w:rFonts w:ascii="Cambria" w:hAnsi="Cambria" w:cs="Times New Roman"/>
                        </w:rPr>
                        <w:t xml:space="preserve"> </w:t>
                      </w:r>
                      <w:r w:rsidR="000416F7">
                        <w:rPr>
                          <w:rFonts w:ascii="Cambria" w:hAnsi="Cambria" w:cs="Times New Roman"/>
                        </w:rPr>
                        <w:t xml:space="preserve"> </w:t>
                      </w:r>
                      <w:r w:rsidRPr="000416F7">
                        <w:rPr>
                          <w:rFonts w:ascii="Cambria" w:hAnsi="Cambria" w:cs="Times New Roman"/>
                        </w:rPr>
                        <w:t>appoints</w:t>
                      </w:r>
                      <w:proofErr w:type="gramEnd"/>
                      <w:r w:rsidRPr="000416F7">
                        <w:rPr>
                          <w:rFonts w:ascii="Cambria" w:hAnsi="Cambria" w:cs="Times New Roman"/>
                        </w:rPr>
                        <w:t xml:space="preserve"> some court officials</w:t>
                      </w:r>
                    </w:p>
                    <w:p w:rsidR="000416F7" w:rsidRDefault="00291824" w:rsidP="00291824">
                      <w:pPr>
                        <w:pStyle w:val="NoSpacing"/>
                        <w:spacing w:line="276" w:lineRule="auto"/>
                        <w:rPr>
                          <w:rFonts w:ascii="Cambria" w:hAnsi="Cambria" w:cs="Times New Roman"/>
                        </w:rPr>
                      </w:pPr>
                      <w:proofErr w:type="gramStart"/>
                      <w:r w:rsidRPr="001F7D79">
                        <w:rPr>
                          <w:rFonts w:ascii="Cambria" w:hAnsi="Cambria" w:cs="Times New Roman"/>
                          <w:b/>
                        </w:rPr>
                        <w:t>E.</w:t>
                      </w:r>
                      <w:r w:rsidRPr="000416F7">
                        <w:rPr>
                          <w:rFonts w:ascii="Cambria" w:hAnsi="Cambria" w:cs="Times New Roman"/>
                        </w:rPr>
                        <w:t xml:space="preserve"> </w:t>
                      </w:r>
                      <w:r w:rsidR="000416F7">
                        <w:rPr>
                          <w:rFonts w:ascii="Cambria" w:hAnsi="Cambria" w:cs="Times New Roman"/>
                        </w:rPr>
                        <w:t xml:space="preserve"> </w:t>
                      </w:r>
                      <w:r w:rsidRPr="000416F7">
                        <w:rPr>
                          <w:rFonts w:ascii="Cambria" w:hAnsi="Cambria" w:cs="Times New Roman"/>
                        </w:rPr>
                        <w:t>override</w:t>
                      </w:r>
                      <w:proofErr w:type="gramEnd"/>
                      <w:r w:rsidRPr="000416F7">
                        <w:rPr>
                          <w:rFonts w:ascii="Cambria" w:hAnsi="Cambria" w:cs="Times New Roman"/>
                        </w:rPr>
                        <w:t xml:space="preserve"> veto; confirm appointments; impeach </w:t>
                      </w:r>
                      <w:r w:rsidR="000416F7">
                        <w:rPr>
                          <w:rFonts w:ascii="Cambria" w:hAnsi="Cambria" w:cs="Times New Roman"/>
                        </w:rPr>
                        <w:t xml:space="preserve"> </w:t>
                      </w:r>
                    </w:p>
                    <w:p w:rsidR="00291824" w:rsidRPr="000416F7" w:rsidRDefault="000416F7" w:rsidP="00291824">
                      <w:pPr>
                        <w:pStyle w:val="NoSpacing"/>
                        <w:spacing w:line="276" w:lineRule="auto"/>
                        <w:rPr>
                          <w:rFonts w:ascii="Cambria" w:hAnsi="Cambria" w:cs="Times New Roman"/>
                        </w:rPr>
                      </w:pPr>
                      <w:r>
                        <w:rPr>
                          <w:rFonts w:ascii="Cambria" w:hAnsi="Cambria" w:cs="Times New Roman"/>
                        </w:rPr>
                        <w:t xml:space="preserve">      </w:t>
                      </w:r>
                      <w:proofErr w:type="gramStart"/>
                      <w:r w:rsidR="00291824" w:rsidRPr="000416F7">
                        <w:rPr>
                          <w:rFonts w:ascii="Cambria" w:hAnsi="Cambria" w:cs="Times New Roman"/>
                        </w:rPr>
                        <w:t>officials</w:t>
                      </w:r>
                      <w:proofErr w:type="gramEnd"/>
                    </w:p>
                    <w:p w:rsidR="00291824" w:rsidRPr="000416F7" w:rsidRDefault="00291824" w:rsidP="00291824">
                      <w:pPr>
                        <w:pStyle w:val="NoSpacing"/>
                        <w:spacing w:line="276" w:lineRule="auto"/>
                        <w:rPr>
                          <w:rFonts w:ascii="Cambria" w:hAnsi="Cambria" w:cs="Times New Roman"/>
                        </w:rPr>
                      </w:pPr>
                      <w:r w:rsidRPr="001F7D79">
                        <w:rPr>
                          <w:rFonts w:ascii="Cambria" w:hAnsi="Cambria" w:cs="Times New Roman"/>
                          <w:b/>
                        </w:rPr>
                        <w:t>AB.</w:t>
                      </w:r>
                      <w:r w:rsidRPr="000416F7">
                        <w:rPr>
                          <w:rFonts w:ascii="Cambria" w:hAnsi="Cambria" w:cs="Times New Roman"/>
                        </w:rPr>
                        <w:t xml:space="preserve"> can propose constitutional changes; impeach officials</w:t>
                      </w:r>
                    </w:p>
                    <w:p w:rsidR="00291824" w:rsidRDefault="0029182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B3773" w:rsidRPr="00F452FD" w:rsidSect="00096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0BE2"/>
    <w:multiLevelType w:val="hybridMultilevel"/>
    <w:tmpl w:val="73B456E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3F14"/>
    <w:multiLevelType w:val="hybridMultilevel"/>
    <w:tmpl w:val="49EC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202D"/>
    <w:multiLevelType w:val="hybridMultilevel"/>
    <w:tmpl w:val="0AA6DEF6"/>
    <w:lvl w:ilvl="0" w:tplc="3E222D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F748B3"/>
    <w:multiLevelType w:val="hybridMultilevel"/>
    <w:tmpl w:val="CF6AA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F5F62"/>
    <w:multiLevelType w:val="hybridMultilevel"/>
    <w:tmpl w:val="1408B7CA"/>
    <w:lvl w:ilvl="0" w:tplc="89F64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9F64D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904A7"/>
    <w:multiLevelType w:val="hybridMultilevel"/>
    <w:tmpl w:val="6C0C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64D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B56C7"/>
    <w:multiLevelType w:val="hybridMultilevel"/>
    <w:tmpl w:val="B3541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B1246"/>
    <w:multiLevelType w:val="hybridMultilevel"/>
    <w:tmpl w:val="6784948C"/>
    <w:lvl w:ilvl="0" w:tplc="04090015">
      <w:start w:val="1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07"/>
    <w:rsid w:val="00024420"/>
    <w:rsid w:val="000416F7"/>
    <w:rsid w:val="00061885"/>
    <w:rsid w:val="0009611B"/>
    <w:rsid w:val="00112E2E"/>
    <w:rsid w:val="001F7D79"/>
    <w:rsid w:val="00237ECB"/>
    <w:rsid w:val="00291824"/>
    <w:rsid w:val="002C74AF"/>
    <w:rsid w:val="003E34B7"/>
    <w:rsid w:val="003E4257"/>
    <w:rsid w:val="00561741"/>
    <w:rsid w:val="006B049B"/>
    <w:rsid w:val="0075673A"/>
    <w:rsid w:val="008B3773"/>
    <w:rsid w:val="00926445"/>
    <w:rsid w:val="009D5A07"/>
    <w:rsid w:val="009E6B7B"/>
    <w:rsid w:val="00A23834"/>
    <w:rsid w:val="00A35CFE"/>
    <w:rsid w:val="00AE52D1"/>
    <w:rsid w:val="00B1001D"/>
    <w:rsid w:val="00BC75CB"/>
    <w:rsid w:val="00CC06C2"/>
    <w:rsid w:val="00CD7BC5"/>
    <w:rsid w:val="00DF39C4"/>
    <w:rsid w:val="00F4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5CC76-3B4F-4FDF-B3D6-6C6F4BA6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A07"/>
    <w:pPr>
      <w:spacing w:after="0" w:line="240" w:lineRule="auto"/>
    </w:pPr>
  </w:style>
  <w:style w:type="table" w:styleId="TableGrid">
    <w:name w:val="Table Grid"/>
    <w:basedOn w:val="TableNormal"/>
    <w:uiPriority w:val="39"/>
    <w:rsid w:val="009D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Cowart, Natalie</dc:creator>
  <cp:keywords/>
  <dc:description/>
  <cp:lastModifiedBy>Erica Esslinger</cp:lastModifiedBy>
  <cp:revision>8</cp:revision>
  <cp:lastPrinted>2016-03-22T13:47:00Z</cp:lastPrinted>
  <dcterms:created xsi:type="dcterms:W3CDTF">2016-03-18T20:16:00Z</dcterms:created>
  <dcterms:modified xsi:type="dcterms:W3CDTF">2016-03-22T16:57:00Z</dcterms:modified>
</cp:coreProperties>
</file>